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7291" w14:textId="77777777" w:rsidR="000F5CBA" w:rsidRPr="00EB6652" w:rsidRDefault="000F5CBA" w:rsidP="003A0DCF">
      <w:pPr>
        <w:shd w:val="clear" w:color="auto" w:fill="FFFFFF"/>
        <w:spacing w:after="0" w:line="240" w:lineRule="auto"/>
        <w:jc w:val="center"/>
        <w:textAlignment w:val="baseline"/>
        <w:outlineLvl w:val="0"/>
        <w:rPr>
          <w:rFonts w:eastAsia="Times New Roman" w:cstheme="minorHAnsi"/>
          <w:b/>
          <w:bCs/>
          <w:kern w:val="36"/>
          <w:sz w:val="24"/>
          <w:szCs w:val="24"/>
        </w:rPr>
      </w:pPr>
      <w:r w:rsidRPr="00EB6652">
        <w:rPr>
          <w:rFonts w:eastAsia="Times New Roman" w:cstheme="minorHAnsi"/>
          <w:b/>
          <w:bCs/>
          <w:kern w:val="36"/>
          <w:sz w:val="24"/>
          <w:szCs w:val="24"/>
        </w:rPr>
        <w:t xml:space="preserve">A HISTORY OF GRAPES IN ISRAEL </w:t>
      </w:r>
    </w:p>
    <w:p w14:paraId="222AE03F" w14:textId="77777777" w:rsidR="000F5CBA" w:rsidRPr="00EB6652" w:rsidRDefault="000F5CBA" w:rsidP="000F5CBA">
      <w:pPr>
        <w:shd w:val="clear" w:color="auto" w:fill="FFFFFF"/>
        <w:spacing w:after="0" w:line="240" w:lineRule="auto"/>
        <w:textAlignment w:val="baseline"/>
        <w:rPr>
          <w:rFonts w:eastAsia="Times New Roman" w:cstheme="minorHAnsi"/>
          <w:b/>
          <w:bCs/>
          <w:color w:val="000000"/>
          <w:sz w:val="24"/>
          <w:szCs w:val="24"/>
        </w:rPr>
      </w:pPr>
    </w:p>
    <w:p w14:paraId="61E993DF" w14:textId="4A74D2A4" w:rsidR="00DB6B4D" w:rsidRDefault="000F5CBA" w:rsidP="00863D9F">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Although Israel has a long history of winemaking, the country does not have its own indigenous </w:t>
      </w:r>
      <w:r w:rsidR="00546CA9">
        <w:rPr>
          <w:rFonts w:eastAsia="Times New Roman" w:cstheme="minorHAnsi"/>
          <w:color w:val="000000"/>
          <w:sz w:val="24"/>
          <w:szCs w:val="24"/>
        </w:rPr>
        <w:t xml:space="preserve">wine </w:t>
      </w:r>
      <w:r w:rsidRPr="00EB6652">
        <w:rPr>
          <w:rFonts w:eastAsia="Times New Roman" w:cstheme="minorHAnsi"/>
          <w:color w:val="000000"/>
          <w:sz w:val="24"/>
          <w:szCs w:val="24"/>
        </w:rPr>
        <w:t xml:space="preserve">grape varieties. The Ottomans, when in control of Palestine, </w:t>
      </w:r>
      <w:r w:rsidR="00E0776B">
        <w:rPr>
          <w:rFonts w:eastAsia="Times New Roman" w:cstheme="minorHAnsi"/>
          <w:color w:val="000000"/>
          <w:sz w:val="24"/>
          <w:szCs w:val="24"/>
        </w:rPr>
        <w:t xml:space="preserve">originally </w:t>
      </w:r>
      <w:r w:rsidRPr="00EB6652">
        <w:rPr>
          <w:rFonts w:eastAsia="Times New Roman" w:cstheme="minorHAnsi"/>
          <w:color w:val="000000"/>
          <w:sz w:val="24"/>
          <w:szCs w:val="24"/>
        </w:rPr>
        <w:t xml:space="preserve">only permitted the planting of vineyards designated to produce food grapes, which brought </w:t>
      </w:r>
      <w:r w:rsidR="00F91EFC">
        <w:rPr>
          <w:rFonts w:eastAsia="Times New Roman" w:cstheme="minorHAnsi"/>
          <w:color w:val="000000"/>
          <w:sz w:val="24"/>
          <w:szCs w:val="24"/>
        </w:rPr>
        <w:t>the wine industry</w:t>
      </w:r>
      <w:r w:rsidRPr="00EB6652">
        <w:rPr>
          <w:rFonts w:eastAsia="Times New Roman" w:cstheme="minorHAnsi"/>
          <w:color w:val="000000"/>
          <w:sz w:val="24"/>
          <w:szCs w:val="24"/>
        </w:rPr>
        <w:t xml:space="preserve"> to a halt for hundreds of years</w:t>
      </w:r>
      <w:r w:rsidR="00F91EFC">
        <w:rPr>
          <w:rFonts w:eastAsia="Times New Roman" w:cstheme="minorHAnsi"/>
          <w:color w:val="000000"/>
          <w:sz w:val="24"/>
          <w:szCs w:val="24"/>
        </w:rPr>
        <w:t xml:space="preserve">. </w:t>
      </w:r>
      <w:r w:rsidR="00863D9F">
        <w:rPr>
          <w:rFonts w:eastAsia="Times New Roman" w:cstheme="minorHAnsi"/>
          <w:color w:val="000000"/>
          <w:sz w:val="24"/>
          <w:szCs w:val="24"/>
        </w:rPr>
        <w:t>However,</w:t>
      </w:r>
      <w:r w:rsidR="00F91EFC">
        <w:rPr>
          <w:rFonts w:eastAsia="Times New Roman" w:cstheme="minorHAnsi"/>
          <w:color w:val="000000"/>
          <w:sz w:val="24"/>
          <w:szCs w:val="24"/>
        </w:rPr>
        <w:t xml:space="preserve"> Jewish and Christian domestic winemaking</w:t>
      </w:r>
      <w:r w:rsidR="00863D9F">
        <w:rPr>
          <w:rFonts w:eastAsia="Times New Roman" w:cstheme="minorHAnsi"/>
          <w:color w:val="000000"/>
          <w:sz w:val="24"/>
          <w:szCs w:val="24"/>
        </w:rPr>
        <w:t>,</w:t>
      </w:r>
      <w:r w:rsidR="00F91EFC">
        <w:rPr>
          <w:rFonts w:eastAsia="Times New Roman" w:cstheme="minorHAnsi"/>
          <w:color w:val="000000"/>
          <w:sz w:val="24"/>
          <w:szCs w:val="24"/>
        </w:rPr>
        <w:t xml:space="preserve"> for personal use, </w:t>
      </w:r>
      <w:r w:rsidR="00863D9F">
        <w:rPr>
          <w:rFonts w:eastAsia="Times New Roman" w:cstheme="minorHAnsi"/>
          <w:color w:val="000000"/>
          <w:sz w:val="24"/>
          <w:szCs w:val="24"/>
        </w:rPr>
        <w:t>did continue</w:t>
      </w:r>
      <w:r w:rsidR="00F91EFC">
        <w:rPr>
          <w:rFonts w:eastAsia="Times New Roman" w:cstheme="minorHAnsi"/>
          <w:color w:val="000000"/>
          <w:sz w:val="24"/>
          <w:szCs w:val="24"/>
        </w:rPr>
        <w:t xml:space="preserve"> </w:t>
      </w:r>
      <w:r w:rsidR="00863D9F">
        <w:rPr>
          <w:rFonts w:eastAsia="Times New Roman" w:cstheme="minorHAnsi"/>
          <w:color w:val="000000"/>
          <w:sz w:val="24"/>
          <w:szCs w:val="24"/>
        </w:rPr>
        <w:t>uninterrupted</w:t>
      </w:r>
      <w:r w:rsidRPr="00EB6652">
        <w:rPr>
          <w:rFonts w:eastAsia="Times New Roman" w:cstheme="minorHAnsi"/>
          <w:color w:val="000000"/>
          <w:sz w:val="24"/>
          <w:szCs w:val="24"/>
        </w:rPr>
        <w:t xml:space="preserve">. It is likely that many local grape varieties disappeared during this time. </w:t>
      </w:r>
    </w:p>
    <w:p w14:paraId="58DABAAF" w14:textId="77777777" w:rsidR="00DB6B4D" w:rsidRDefault="00DB6B4D" w:rsidP="00863D9F">
      <w:pPr>
        <w:spacing w:after="0" w:line="240" w:lineRule="auto"/>
        <w:textAlignment w:val="baseline"/>
        <w:rPr>
          <w:rFonts w:eastAsia="Times New Roman" w:cstheme="minorHAnsi"/>
          <w:color w:val="000000"/>
          <w:sz w:val="24"/>
          <w:szCs w:val="24"/>
        </w:rPr>
      </w:pPr>
    </w:p>
    <w:p w14:paraId="5A38C242" w14:textId="77777777" w:rsidR="00DB6B4D" w:rsidRDefault="00DB6B4D" w:rsidP="00863D9F">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Of course in ancient times wine grapes were not necessarily known or isolated to make wines. Wines were made from field blends, which were likely a mix of many varieties, most likely even with red and white grapevines growing together. Wines were named by style, or place, which was often the port from which they were exported. They were not named by grape variety. Only with the advent of New World winemaking in California, did varietal labelling become accepted. </w:t>
      </w:r>
    </w:p>
    <w:p w14:paraId="4E815363" w14:textId="77777777" w:rsidR="00DB6B4D" w:rsidRDefault="00DB6B4D" w:rsidP="00863D9F">
      <w:pPr>
        <w:spacing w:after="0" w:line="240" w:lineRule="auto"/>
        <w:textAlignment w:val="baseline"/>
        <w:rPr>
          <w:rFonts w:eastAsia="Times New Roman" w:cstheme="minorHAnsi"/>
          <w:color w:val="000000"/>
          <w:sz w:val="24"/>
          <w:szCs w:val="24"/>
        </w:rPr>
      </w:pPr>
    </w:p>
    <w:p w14:paraId="5268EF01" w14:textId="77777777" w:rsidR="000F5CBA" w:rsidRDefault="000F5CBA" w:rsidP="00863D9F">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The renewal of the wine</w:t>
      </w:r>
      <w:r w:rsidR="00EB6652">
        <w:rPr>
          <w:rFonts w:eastAsia="Times New Roman" w:cstheme="minorHAnsi"/>
          <w:color w:val="000000"/>
          <w:sz w:val="24"/>
          <w:szCs w:val="24"/>
        </w:rPr>
        <w:t>making in Israel was in the mid-</w:t>
      </w:r>
      <w:r w:rsidRPr="00EB6652">
        <w:rPr>
          <w:rFonts w:eastAsia="Times New Roman" w:cstheme="minorHAnsi"/>
          <w:color w:val="000000"/>
          <w:sz w:val="24"/>
          <w:szCs w:val="24"/>
        </w:rPr>
        <w:t xml:space="preserve">19th century and it developed into a real industry in the late 1880’s. Since then and especially in the last </w:t>
      </w:r>
      <w:r w:rsidR="00546CA9">
        <w:rPr>
          <w:rFonts w:eastAsia="Times New Roman" w:cstheme="minorHAnsi"/>
          <w:color w:val="000000"/>
          <w:sz w:val="24"/>
          <w:szCs w:val="24"/>
        </w:rPr>
        <w:t>4</w:t>
      </w:r>
      <w:r w:rsidRPr="00EB6652">
        <w:rPr>
          <w:rFonts w:eastAsia="Times New Roman" w:cstheme="minorHAnsi"/>
          <w:color w:val="000000"/>
          <w:sz w:val="24"/>
          <w:szCs w:val="24"/>
        </w:rPr>
        <w:t>0 years, there has been a tremendous advance in the range of wine grape varieties planted in Israel. This article is designed to follow the story of the different varieties, using evidence from various sources and to focus on the successes &amp; failures on the way.</w:t>
      </w:r>
    </w:p>
    <w:p w14:paraId="1EA5E4BD"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5D44E54C"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From Home Winemaking to an Industry</w:t>
      </w:r>
    </w:p>
    <w:p w14:paraId="371D8F1E"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Viticulture only really became an industry in the years of the First Aliyah. Until then, the Jewish communities of Palestine were centered in Jerusalem, Hebron, Tiberias and Safed. The inhabitants were Orthodox Jews who studied Torah and survived mainly through donations from abroad. Only a very small group of Jews in those days had a supplementary income from what were considered useful trades. So</w:t>
      </w:r>
      <w:r w:rsidR="00EB6652">
        <w:rPr>
          <w:rFonts w:eastAsia="Times New Roman" w:cstheme="minorHAnsi"/>
          <w:color w:val="000000"/>
          <w:sz w:val="24"/>
          <w:szCs w:val="24"/>
        </w:rPr>
        <w:t>,</w:t>
      </w:r>
      <w:r w:rsidRPr="00EB6652">
        <w:rPr>
          <w:rFonts w:eastAsia="Times New Roman" w:cstheme="minorHAnsi"/>
          <w:color w:val="000000"/>
          <w:sz w:val="24"/>
          <w:szCs w:val="24"/>
        </w:rPr>
        <w:t xml:space="preserve"> there were for instance shoemakers, tailors and butchers. A similar cottage industry of the time was home winemaking, which was necessary to supply Kiddush (sacramental) wine for the religious Jewish community or Communion and Altar wine for Christian pilgrims seeking ‘</w:t>
      </w:r>
      <w:r w:rsidRPr="00EB6652">
        <w:rPr>
          <w:rFonts w:eastAsia="Times New Roman" w:cstheme="minorHAnsi"/>
          <w:i/>
          <w:iCs/>
          <w:color w:val="000000"/>
          <w:sz w:val="24"/>
          <w:szCs w:val="24"/>
        </w:rPr>
        <w:t>wine from The Holy Land’</w:t>
      </w:r>
      <w:r w:rsidRPr="00EB6652">
        <w:rPr>
          <w:rFonts w:eastAsia="Times New Roman" w:cstheme="minorHAnsi"/>
          <w:color w:val="000000"/>
          <w:sz w:val="24"/>
          <w:szCs w:val="24"/>
        </w:rPr>
        <w:t xml:space="preserve">. The first recorded evidence of this was in the Old City of Jerusalem, when </w:t>
      </w:r>
      <w:r w:rsidR="00EB6652">
        <w:rPr>
          <w:rFonts w:eastAsia="Times New Roman" w:cstheme="minorHAnsi"/>
          <w:color w:val="000000"/>
          <w:sz w:val="24"/>
          <w:szCs w:val="24"/>
        </w:rPr>
        <w:t xml:space="preserve">the </w:t>
      </w:r>
      <w:proofErr w:type="spellStart"/>
      <w:r w:rsidR="00EB6652">
        <w:rPr>
          <w:rFonts w:eastAsia="Times New Roman" w:cstheme="minorHAnsi"/>
          <w:color w:val="000000"/>
          <w:sz w:val="24"/>
          <w:szCs w:val="24"/>
        </w:rPr>
        <w:t>Ginio</w:t>
      </w:r>
      <w:proofErr w:type="spellEnd"/>
      <w:r w:rsidR="00EB6652">
        <w:rPr>
          <w:rFonts w:eastAsia="Times New Roman" w:cstheme="minorHAnsi"/>
          <w:color w:val="000000"/>
          <w:sz w:val="24"/>
          <w:szCs w:val="24"/>
        </w:rPr>
        <w:t xml:space="preserve"> family started making wine in 1840, and </w:t>
      </w:r>
      <w:r w:rsidRPr="00EB6652">
        <w:rPr>
          <w:rFonts w:eastAsia="Times New Roman" w:cstheme="minorHAnsi"/>
          <w:color w:val="000000"/>
          <w:sz w:val="24"/>
          <w:szCs w:val="24"/>
        </w:rPr>
        <w:t>the Shor family started making wine there in 1848.</w:t>
      </w:r>
      <w:r w:rsidR="00863D9F">
        <w:rPr>
          <w:rFonts w:eastAsia="Times New Roman" w:cstheme="minorHAnsi"/>
          <w:color w:val="000000"/>
          <w:sz w:val="24"/>
          <w:szCs w:val="24"/>
        </w:rPr>
        <w:t xml:space="preserve"> 175 years later, various branches of the Shor family are still making wine at 1848 Winery, </w:t>
      </w:r>
      <w:proofErr w:type="spellStart"/>
      <w:r w:rsidR="00863D9F">
        <w:rPr>
          <w:rFonts w:eastAsia="Times New Roman" w:cstheme="minorHAnsi"/>
          <w:color w:val="000000"/>
          <w:sz w:val="24"/>
          <w:szCs w:val="24"/>
        </w:rPr>
        <w:t>Arza-Hayotzer</w:t>
      </w:r>
      <w:proofErr w:type="spellEnd"/>
      <w:r w:rsidR="00863D9F">
        <w:rPr>
          <w:rFonts w:eastAsia="Times New Roman" w:cstheme="minorHAnsi"/>
          <w:color w:val="000000"/>
          <w:sz w:val="24"/>
          <w:szCs w:val="24"/>
        </w:rPr>
        <w:t xml:space="preserve">, </w:t>
      </w:r>
      <w:proofErr w:type="spellStart"/>
      <w:r w:rsidR="00863D9F">
        <w:rPr>
          <w:rFonts w:eastAsia="Times New Roman" w:cstheme="minorHAnsi"/>
          <w:color w:val="000000"/>
          <w:sz w:val="24"/>
          <w:szCs w:val="24"/>
        </w:rPr>
        <w:t>Hacormim</w:t>
      </w:r>
      <w:proofErr w:type="spellEnd"/>
      <w:r w:rsidR="00863D9F">
        <w:rPr>
          <w:rFonts w:eastAsia="Times New Roman" w:cstheme="minorHAnsi"/>
          <w:color w:val="000000"/>
          <w:sz w:val="24"/>
          <w:szCs w:val="24"/>
        </w:rPr>
        <w:t xml:space="preserve"> and Zion Winery.</w:t>
      </w:r>
    </w:p>
    <w:p w14:paraId="04084B11"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4D34847F" w14:textId="77777777" w:rsidR="007258E9" w:rsidRDefault="000F5CBA" w:rsidP="00D04E4D">
      <w:pPr>
        <w:spacing w:after="0" w:line="240" w:lineRule="auto"/>
        <w:jc w:val="both"/>
        <w:textAlignment w:val="baseline"/>
        <w:rPr>
          <w:rFonts w:eastAsia="Times New Roman" w:cstheme="minorHAnsi"/>
          <w:color w:val="000000"/>
          <w:sz w:val="24"/>
          <w:szCs w:val="24"/>
        </w:rPr>
      </w:pPr>
      <w:r w:rsidRPr="00EB6652">
        <w:rPr>
          <w:rFonts w:eastAsia="Times New Roman" w:cstheme="minorHAnsi"/>
          <w:color w:val="000000"/>
          <w:sz w:val="24"/>
          <w:szCs w:val="24"/>
        </w:rPr>
        <w:t>In those days agriculture was something to be frowned upon. So</w:t>
      </w:r>
      <w:r w:rsidR="00863D9F">
        <w:rPr>
          <w:rFonts w:eastAsia="Times New Roman" w:cstheme="minorHAnsi"/>
          <w:color w:val="000000"/>
          <w:sz w:val="24"/>
          <w:szCs w:val="24"/>
        </w:rPr>
        <w:t>,</w:t>
      </w:r>
      <w:r w:rsidRPr="00EB6652">
        <w:rPr>
          <w:rFonts w:eastAsia="Times New Roman" w:cstheme="minorHAnsi"/>
          <w:color w:val="000000"/>
          <w:sz w:val="24"/>
          <w:szCs w:val="24"/>
        </w:rPr>
        <w:t xml:space="preserve"> wineries primarily</w:t>
      </w:r>
      <w:r w:rsidR="001A6A67" w:rsidRPr="00EB6652">
        <w:rPr>
          <w:rFonts w:eastAsia="Times New Roman" w:cstheme="minorHAnsi"/>
          <w:color w:val="000000"/>
          <w:sz w:val="24"/>
          <w:szCs w:val="24"/>
        </w:rPr>
        <w:t xml:space="preserve"> made use of the local varieties grown by Arabs in the Bethlehem </w:t>
      </w:r>
      <w:r w:rsidR="001A6A67">
        <w:rPr>
          <w:rFonts w:eastAsia="Times New Roman" w:cstheme="minorHAnsi"/>
          <w:color w:val="000000"/>
          <w:sz w:val="24"/>
          <w:szCs w:val="24"/>
        </w:rPr>
        <w:t xml:space="preserve">or Hebron </w:t>
      </w:r>
      <w:r w:rsidR="001A6A67" w:rsidRPr="00EB6652">
        <w:rPr>
          <w:rFonts w:eastAsia="Times New Roman" w:cstheme="minorHAnsi"/>
          <w:color w:val="000000"/>
          <w:sz w:val="24"/>
          <w:szCs w:val="24"/>
        </w:rPr>
        <w:t>area. Yosef</w:t>
      </w:r>
      <w:r w:rsidR="001A6A67">
        <w:rPr>
          <w:rFonts w:eastAsia="Times New Roman" w:cstheme="minorHAnsi"/>
          <w:color w:val="000000"/>
          <w:sz w:val="24"/>
          <w:szCs w:val="24"/>
        </w:rPr>
        <w:t xml:space="preserve"> </w:t>
      </w:r>
      <w:r w:rsidRPr="00EB6652">
        <w:rPr>
          <w:rFonts w:eastAsia="Times New Roman" w:cstheme="minorHAnsi"/>
          <w:color w:val="000000"/>
          <w:sz w:val="24"/>
          <w:szCs w:val="24"/>
        </w:rPr>
        <w:t xml:space="preserve"> </w:t>
      </w:r>
    </w:p>
    <w:p w14:paraId="72CBD440" w14:textId="77777777" w:rsidR="007258E9" w:rsidRDefault="007258E9" w:rsidP="007258E9">
      <w:pPr>
        <w:spacing w:after="0" w:line="240" w:lineRule="auto"/>
        <w:jc w:val="center"/>
        <w:textAlignment w:val="baseline"/>
        <w:rPr>
          <w:rFonts w:eastAsia="Times New Roman" w:cstheme="minorHAnsi"/>
          <w:color w:val="000000"/>
          <w:sz w:val="24"/>
          <w:szCs w:val="24"/>
        </w:rPr>
      </w:pPr>
    </w:p>
    <w:p w14:paraId="109A8C78" w14:textId="77777777" w:rsidR="001A6A67" w:rsidRDefault="001A6A67" w:rsidP="001A6A67">
      <w:pPr>
        <w:spacing w:after="0" w:line="240" w:lineRule="auto"/>
        <w:textAlignment w:val="baseline"/>
        <w:rPr>
          <w:rFonts w:eastAsia="Times New Roman" w:cstheme="minorHAnsi"/>
          <w:color w:val="000000"/>
          <w:sz w:val="24"/>
          <w:szCs w:val="24"/>
        </w:rPr>
      </w:pPr>
    </w:p>
    <w:p w14:paraId="140B9CC1" w14:textId="77777777" w:rsidR="007258E9" w:rsidRDefault="007258E9" w:rsidP="007258E9">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222D8842" wp14:editId="47D11FF9">
            <wp:extent cx="494364" cy="516835"/>
            <wp:effectExtent l="0" t="0" r="1270" b="0"/>
            <wp:docPr id="20487"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1C8964B1" w14:textId="77777777" w:rsidR="00D04E4D" w:rsidRPr="00984B14" w:rsidRDefault="00D04E4D" w:rsidP="007258E9">
      <w:pPr>
        <w:spacing w:after="0" w:line="240" w:lineRule="auto"/>
        <w:jc w:val="center"/>
        <w:textAlignment w:val="baseline"/>
        <w:rPr>
          <w:rFonts w:eastAsia="Times New Roman" w:cstheme="minorHAnsi"/>
          <w:b/>
          <w:bCs/>
          <w:color w:val="000000"/>
          <w:sz w:val="18"/>
          <w:szCs w:val="18"/>
        </w:rPr>
      </w:pPr>
      <w:r w:rsidRPr="00984B14">
        <w:rPr>
          <w:rFonts w:eastAsia="Times New Roman" w:cstheme="minorHAnsi"/>
          <w:b/>
          <w:bCs/>
          <w:color w:val="000000"/>
          <w:sz w:val="18"/>
          <w:szCs w:val="18"/>
        </w:rPr>
        <w:t>www.adammontefiore</w:t>
      </w:r>
    </w:p>
    <w:p w14:paraId="5DE8A634" w14:textId="77777777" w:rsidR="007258E9" w:rsidRDefault="007258E9" w:rsidP="007258E9">
      <w:pPr>
        <w:spacing w:after="0" w:line="240" w:lineRule="auto"/>
        <w:jc w:val="center"/>
        <w:textAlignment w:val="baseline"/>
        <w:rPr>
          <w:rFonts w:eastAsia="Times New Roman" w:cstheme="minorHAnsi"/>
          <w:color w:val="000000"/>
          <w:sz w:val="24"/>
          <w:szCs w:val="24"/>
        </w:rPr>
      </w:pPr>
    </w:p>
    <w:p w14:paraId="413CF2CE" w14:textId="77777777" w:rsidR="007258E9" w:rsidRDefault="007258E9" w:rsidP="007258E9">
      <w:pPr>
        <w:spacing w:after="0" w:line="240" w:lineRule="auto"/>
        <w:jc w:val="right"/>
        <w:textAlignment w:val="baseline"/>
        <w:rPr>
          <w:rFonts w:eastAsia="Times New Roman" w:cstheme="minorHAnsi"/>
          <w:color w:val="000000"/>
          <w:sz w:val="24"/>
          <w:szCs w:val="24"/>
        </w:rPr>
      </w:pPr>
    </w:p>
    <w:p w14:paraId="5A3BA17A" w14:textId="77777777" w:rsidR="007258E9" w:rsidRDefault="00D04E4D" w:rsidP="001A6A67">
      <w:pPr>
        <w:spacing w:after="0" w:line="240" w:lineRule="auto"/>
        <w:jc w:val="both"/>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Weitz of Keren </w:t>
      </w:r>
      <w:proofErr w:type="spellStart"/>
      <w:r w:rsidRPr="00EB6652">
        <w:rPr>
          <w:rFonts w:eastAsia="Times New Roman" w:cstheme="minorHAnsi"/>
          <w:color w:val="000000"/>
          <w:sz w:val="24"/>
          <w:szCs w:val="24"/>
        </w:rPr>
        <w:t>Kayemet</w:t>
      </w:r>
      <w:proofErr w:type="spellEnd"/>
      <w:r w:rsidRPr="00EB6652">
        <w:rPr>
          <w:rFonts w:eastAsia="Times New Roman" w:cstheme="minorHAnsi"/>
          <w:color w:val="000000"/>
          <w:sz w:val="24"/>
          <w:szCs w:val="24"/>
        </w:rPr>
        <w:t>, gave us an insight to this in his book ‘</w:t>
      </w:r>
      <w:proofErr w:type="spellStart"/>
      <w:r w:rsidRPr="00EB6652">
        <w:rPr>
          <w:rFonts w:eastAsia="Times New Roman" w:cstheme="minorHAnsi"/>
          <w:color w:val="000000"/>
          <w:sz w:val="24"/>
          <w:szCs w:val="24"/>
        </w:rPr>
        <w:t>Hagefen</w:t>
      </w:r>
      <w:proofErr w:type="spellEnd"/>
      <w:r w:rsidRPr="00EB6652">
        <w:rPr>
          <w:rFonts w:eastAsia="Times New Roman" w:cstheme="minorHAnsi"/>
          <w:color w:val="000000"/>
          <w:sz w:val="24"/>
          <w:szCs w:val="24"/>
        </w:rPr>
        <w:t xml:space="preserve"> – The Vine’ published in 1931.</w:t>
      </w:r>
      <w:r w:rsidR="001A6A67">
        <w:rPr>
          <w:rFonts w:eastAsia="Times New Roman" w:cstheme="minorHAnsi"/>
          <w:color w:val="000000"/>
          <w:sz w:val="24"/>
          <w:szCs w:val="24"/>
        </w:rPr>
        <w:t xml:space="preserve"> </w:t>
      </w:r>
      <w:r w:rsidR="000F5CBA" w:rsidRPr="00EB6652">
        <w:rPr>
          <w:rFonts w:eastAsia="Times New Roman" w:cstheme="minorHAnsi"/>
          <w:color w:val="000000"/>
          <w:sz w:val="24"/>
          <w:szCs w:val="24"/>
        </w:rPr>
        <w:t xml:space="preserve">He says the main white varieties of this period were </w:t>
      </w:r>
      <w:proofErr w:type="spellStart"/>
      <w:r w:rsidR="000F5CBA" w:rsidRPr="00EB6652">
        <w:rPr>
          <w:rFonts w:eastAsia="Times New Roman" w:cstheme="minorHAnsi"/>
          <w:color w:val="000000"/>
          <w:sz w:val="24"/>
          <w:szCs w:val="24"/>
        </w:rPr>
        <w:t>Hallili</w:t>
      </w:r>
      <w:proofErr w:type="spellEnd"/>
      <w:r w:rsidR="000F5CBA" w:rsidRPr="00EB6652">
        <w:rPr>
          <w:rFonts w:eastAsia="Times New Roman" w:cstheme="minorHAnsi"/>
          <w:color w:val="000000"/>
          <w:sz w:val="24"/>
          <w:szCs w:val="24"/>
        </w:rPr>
        <w:t xml:space="preserve"> (aka </w:t>
      </w:r>
      <w:proofErr w:type="spellStart"/>
      <w:r w:rsidR="000F5CBA" w:rsidRPr="00EB6652">
        <w:rPr>
          <w:rFonts w:eastAsia="Times New Roman" w:cstheme="minorHAnsi"/>
          <w:color w:val="000000"/>
          <w:sz w:val="24"/>
          <w:szCs w:val="24"/>
        </w:rPr>
        <w:t>Hevroni</w:t>
      </w:r>
      <w:proofErr w:type="spellEnd"/>
      <w:r w:rsidR="000F5CBA" w:rsidRPr="00EB6652">
        <w:rPr>
          <w:rFonts w:eastAsia="Times New Roman" w:cstheme="minorHAnsi"/>
          <w:color w:val="000000"/>
          <w:sz w:val="24"/>
          <w:szCs w:val="24"/>
        </w:rPr>
        <w:t xml:space="preserve">), </w:t>
      </w:r>
      <w:proofErr w:type="spellStart"/>
      <w:r w:rsidR="000F5CBA" w:rsidRPr="00EB6652">
        <w:rPr>
          <w:rFonts w:eastAsia="Times New Roman" w:cstheme="minorHAnsi"/>
          <w:color w:val="000000"/>
          <w:sz w:val="24"/>
          <w:szCs w:val="24"/>
        </w:rPr>
        <w:t>Sallati</w:t>
      </w:r>
      <w:proofErr w:type="spellEnd"/>
      <w:r w:rsidR="000F5CBA" w:rsidRPr="00EB6652">
        <w:rPr>
          <w:rFonts w:eastAsia="Times New Roman" w:cstheme="minorHAnsi"/>
          <w:color w:val="000000"/>
          <w:sz w:val="24"/>
          <w:szCs w:val="24"/>
        </w:rPr>
        <w:t xml:space="preserve">, Marawi, </w:t>
      </w:r>
      <w:proofErr w:type="spellStart"/>
      <w:r w:rsidR="000F5CBA" w:rsidRPr="00EB6652">
        <w:rPr>
          <w:rFonts w:eastAsia="Times New Roman" w:cstheme="minorHAnsi"/>
          <w:color w:val="000000"/>
          <w:sz w:val="24"/>
          <w:szCs w:val="24"/>
        </w:rPr>
        <w:t>Sharwishi</w:t>
      </w:r>
      <w:proofErr w:type="spellEnd"/>
      <w:r w:rsidR="000F5CBA" w:rsidRPr="00EB6652">
        <w:rPr>
          <w:rFonts w:eastAsia="Times New Roman" w:cstheme="minorHAnsi"/>
          <w:color w:val="000000"/>
          <w:sz w:val="24"/>
          <w:szCs w:val="24"/>
        </w:rPr>
        <w:t xml:space="preserve">, </w:t>
      </w:r>
      <w:proofErr w:type="spellStart"/>
      <w:r w:rsidR="000F5CBA" w:rsidRPr="00EB6652">
        <w:rPr>
          <w:rFonts w:eastAsia="Times New Roman" w:cstheme="minorHAnsi"/>
          <w:color w:val="000000"/>
          <w:sz w:val="24"/>
          <w:szCs w:val="24"/>
        </w:rPr>
        <w:t>Dab</w:t>
      </w:r>
      <w:r w:rsidR="00863D9F">
        <w:rPr>
          <w:rFonts w:eastAsia="Times New Roman" w:cstheme="minorHAnsi"/>
          <w:color w:val="000000"/>
          <w:sz w:val="24"/>
          <w:szCs w:val="24"/>
        </w:rPr>
        <w:t>o</w:t>
      </w:r>
      <w:r w:rsidR="000F5CBA" w:rsidRPr="00EB6652">
        <w:rPr>
          <w:rFonts w:eastAsia="Times New Roman" w:cstheme="minorHAnsi"/>
          <w:color w:val="000000"/>
          <w:sz w:val="24"/>
          <w:szCs w:val="24"/>
        </w:rPr>
        <w:t>uki</w:t>
      </w:r>
      <w:proofErr w:type="spellEnd"/>
      <w:r w:rsidR="000F5CBA" w:rsidRPr="00EB6652">
        <w:rPr>
          <w:rFonts w:eastAsia="Times New Roman" w:cstheme="minorHAnsi"/>
          <w:color w:val="000000"/>
          <w:sz w:val="24"/>
          <w:szCs w:val="24"/>
        </w:rPr>
        <w:t xml:space="preserve">, Jandali, </w:t>
      </w:r>
      <w:proofErr w:type="spellStart"/>
      <w:r w:rsidR="000F5CBA" w:rsidRPr="00EB6652">
        <w:rPr>
          <w:rFonts w:eastAsia="Times New Roman" w:cstheme="minorHAnsi"/>
          <w:color w:val="000000"/>
          <w:sz w:val="24"/>
          <w:szCs w:val="24"/>
        </w:rPr>
        <w:t>Halbani</w:t>
      </w:r>
      <w:proofErr w:type="spellEnd"/>
      <w:r w:rsidR="000F5CBA" w:rsidRPr="00EB6652">
        <w:rPr>
          <w:rFonts w:eastAsia="Times New Roman" w:cstheme="minorHAnsi"/>
          <w:color w:val="000000"/>
          <w:sz w:val="24"/>
          <w:szCs w:val="24"/>
        </w:rPr>
        <w:t xml:space="preserve">, </w:t>
      </w:r>
      <w:proofErr w:type="spellStart"/>
      <w:r w:rsidR="000F5CBA" w:rsidRPr="00EB6652">
        <w:rPr>
          <w:rFonts w:eastAsia="Times New Roman" w:cstheme="minorHAnsi"/>
          <w:color w:val="000000"/>
          <w:sz w:val="24"/>
          <w:szCs w:val="24"/>
        </w:rPr>
        <w:t>Romi</w:t>
      </w:r>
      <w:proofErr w:type="spellEnd"/>
      <w:r w:rsidR="000F5CBA" w:rsidRPr="00EB6652">
        <w:rPr>
          <w:rFonts w:eastAsia="Times New Roman" w:cstheme="minorHAnsi"/>
          <w:color w:val="000000"/>
          <w:sz w:val="24"/>
          <w:szCs w:val="24"/>
        </w:rPr>
        <w:t xml:space="preserve">, </w:t>
      </w:r>
      <w:proofErr w:type="spellStart"/>
      <w:r w:rsidR="000F5CBA" w:rsidRPr="00EB6652">
        <w:rPr>
          <w:rFonts w:eastAsia="Times New Roman" w:cstheme="minorHAnsi"/>
          <w:color w:val="000000"/>
          <w:sz w:val="24"/>
          <w:szCs w:val="24"/>
        </w:rPr>
        <w:t>Hadari</w:t>
      </w:r>
      <w:proofErr w:type="spellEnd"/>
      <w:r w:rsidR="000F5CBA" w:rsidRPr="00EB6652">
        <w:rPr>
          <w:rFonts w:eastAsia="Times New Roman" w:cstheme="minorHAnsi"/>
          <w:color w:val="000000"/>
          <w:sz w:val="24"/>
          <w:szCs w:val="24"/>
        </w:rPr>
        <w:t xml:space="preserve"> and Hamdani. </w:t>
      </w:r>
    </w:p>
    <w:p w14:paraId="3CAE9A97" w14:textId="77777777" w:rsidR="007258E9" w:rsidRDefault="007258E9" w:rsidP="007258E9">
      <w:pPr>
        <w:spacing w:after="0" w:line="240" w:lineRule="auto"/>
        <w:textAlignment w:val="baseline"/>
        <w:rPr>
          <w:rFonts w:eastAsia="Times New Roman" w:cstheme="minorHAnsi"/>
          <w:color w:val="000000"/>
          <w:sz w:val="24"/>
          <w:szCs w:val="24"/>
        </w:rPr>
      </w:pPr>
    </w:p>
    <w:p w14:paraId="116D6175" w14:textId="7EC1BA56" w:rsidR="000F5CBA" w:rsidRDefault="000F5CBA" w:rsidP="007258E9">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Amongst the reds were: </w:t>
      </w:r>
      <w:proofErr w:type="spellStart"/>
      <w:r w:rsidRPr="00EB6652">
        <w:rPr>
          <w:rFonts w:eastAsia="Times New Roman" w:cstheme="minorHAnsi"/>
          <w:color w:val="000000"/>
          <w:sz w:val="24"/>
          <w:szCs w:val="24"/>
        </w:rPr>
        <w:t>Zeitani</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Singeli</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Karkashani</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Razaki</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Shemi</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Karashi</w:t>
      </w:r>
      <w:proofErr w:type="spellEnd"/>
      <w:r w:rsidRPr="00EB6652">
        <w:rPr>
          <w:rFonts w:eastAsia="Times New Roman" w:cstheme="minorHAnsi"/>
          <w:color w:val="000000"/>
          <w:sz w:val="24"/>
          <w:szCs w:val="24"/>
        </w:rPr>
        <w:t xml:space="preserve"> and more.</w:t>
      </w:r>
      <w:r w:rsidR="007258E9" w:rsidRPr="007258E9">
        <w:rPr>
          <w:rFonts w:eastAsia="Times New Roman" w:cstheme="minorHAnsi"/>
          <w:i/>
          <w:iCs/>
          <w:color w:val="000000"/>
          <w:sz w:val="24"/>
          <w:szCs w:val="24"/>
        </w:rPr>
        <w:t xml:space="preserve"> </w:t>
      </w:r>
      <w:r w:rsidRPr="00EB6652">
        <w:rPr>
          <w:rFonts w:eastAsia="Times New Roman" w:cstheme="minorHAnsi"/>
          <w:color w:val="000000"/>
          <w:sz w:val="24"/>
          <w:szCs w:val="24"/>
        </w:rPr>
        <w:t>Weitz pointed out that “</w:t>
      </w:r>
      <w:r w:rsidRPr="00EB6652">
        <w:rPr>
          <w:rFonts w:eastAsia="Times New Roman" w:cstheme="minorHAnsi"/>
          <w:i/>
          <w:iCs/>
          <w:color w:val="000000"/>
          <w:sz w:val="24"/>
          <w:szCs w:val="24"/>
        </w:rPr>
        <w:t xml:space="preserve">the </w:t>
      </w:r>
      <w:proofErr w:type="spellStart"/>
      <w:r w:rsidRPr="00EB6652">
        <w:rPr>
          <w:rFonts w:eastAsia="Times New Roman" w:cstheme="minorHAnsi"/>
          <w:i/>
          <w:iCs/>
          <w:color w:val="000000"/>
          <w:sz w:val="24"/>
          <w:szCs w:val="24"/>
        </w:rPr>
        <w:t>Zeitani</w:t>
      </w:r>
      <w:proofErr w:type="spellEnd"/>
      <w:r w:rsidRPr="00EB6652">
        <w:rPr>
          <w:rFonts w:eastAsia="Times New Roman" w:cstheme="minorHAnsi"/>
          <w:i/>
          <w:iCs/>
          <w:color w:val="000000"/>
          <w:sz w:val="24"/>
          <w:szCs w:val="24"/>
        </w:rPr>
        <w:t xml:space="preserve"> was similar in size to an olive (Zeit is the word for olive) and the taste was reminiscent of Cabernet and was good to make wine with</w:t>
      </w:r>
      <w:r w:rsidRPr="00EB6652">
        <w:rPr>
          <w:rFonts w:eastAsia="Times New Roman" w:cstheme="minorHAnsi"/>
          <w:color w:val="000000"/>
          <w:sz w:val="24"/>
          <w:szCs w:val="24"/>
        </w:rPr>
        <w:t xml:space="preserve">.” The names of many of these grapes reflect their Arab origin. </w:t>
      </w:r>
      <w:r w:rsidR="00546CA9">
        <w:rPr>
          <w:rFonts w:eastAsia="Times New Roman" w:cstheme="minorHAnsi"/>
          <w:color w:val="000000"/>
          <w:sz w:val="24"/>
          <w:szCs w:val="24"/>
        </w:rPr>
        <w:t xml:space="preserve">These were the grapes used by the Shor family, who had long term contracts with Arab growers in the Hebron region. </w:t>
      </w:r>
      <w:r w:rsidRPr="00EB6652">
        <w:rPr>
          <w:rFonts w:eastAsia="Times New Roman" w:cstheme="minorHAnsi"/>
          <w:color w:val="000000"/>
          <w:sz w:val="24"/>
          <w:szCs w:val="24"/>
        </w:rPr>
        <w:t xml:space="preserve">The </w:t>
      </w:r>
      <w:proofErr w:type="spellStart"/>
      <w:r w:rsidRPr="00EB6652">
        <w:rPr>
          <w:rFonts w:eastAsia="Times New Roman" w:cstheme="minorHAnsi"/>
          <w:color w:val="000000"/>
          <w:sz w:val="24"/>
          <w:szCs w:val="24"/>
        </w:rPr>
        <w:t>Hevroni</w:t>
      </w:r>
      <w:proofErr w:type="spellEnd"/>
      <w:r w:rsidRPr="00EB6652">
        <w:rPr>
          <w:rFonts w:eastAsia="Times New Roman" w:cstheme="minorHAnsi"/>
          <w:color w:val="000000"/>
          <w:sz w:val="24"/>
          <w:szCs w:val="24"/>
        </w:rPr>
        <w:t xml:space="preserve"> was later planted in Rishon Le Zion &amp; Rehovot in the late 19th century and the </w:t>
      </w:r>
      <w:proofErr w:type="spellStart"/>
      <w:r w:rsidRPr="00EB6652">
        <w:rPr>
          <w:rFonts w:eastAsia="Times New Roman" w:cstheme="minorHAnsi"/>
          <w:color w:val="000000"/>
          <w:sz w:val="24"/>
          <w:szCs w:val="24"/>
        </w:rPr>
        <w:t>Dab</w:t>
      </w:r>
      <w:r w:rsidR="00EB6652">
        <w:rPr>
          <w:rFonts w:eastAsia="Times New Roman" w:cstheme="minorHAnsi"/>
          <w:color w:val="000000"/>
          <w:sz w:val="24"/>
          <w:szCs w:val="24"/>
        </w:rPr>
        <w:t>o</w:t>
      </w:r>
      <w:r w:rsidRPr="00EB6652">
        <w:rPr>
          <w:rFonts w:eastAsia="Times New Roman" w:cstheme="minorHAnsi"/>
          <w:color w:val="000000"/>
          <w:sz w:val="24"/>
          <w:szCs w:val="24"/>
        </w:rPr>
        <w:t>uki</w:t>
      </w:r>
      <w:proofErr w:type="spellEnd"/>
      <w:r w:rsidRPr="00EB6652">
        <w:rPr>
          <w:rFonts w:eastAsia="Times New Roman" w:cstheme="minorHAnsi"/>
          <w:color w:val="000000"/>
          <w:sz w:val="24"/>
          <w:szCs w:val="24"/>
        </w:rPr>
        <w:t xml:space="preserve"> still endures in some vineyards.</w:t>
      </w:r>
    </w:p>
    <w:p w14:paraId="2C408DBC"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438A4308"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The First Trials</w:t>
      </w:r>
    </w:p>
    <w:p w14:paraId="2A3A6CAA"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The first Jewish agricultural experience in viticulture was at the Mikveh Israel; Agricultural School (then near Jaffa, but situated next to the Holon of today), founded in 1870. The cuttings which were later used to plant the vineyards of Rishon Le Zion, were taken from there. However according to Weitz, the very first vineyard in 1870 was grown from cuttings from the local Arab communities, but this initial attempt was a failure.</w:t>
      </w:r>
    </w:p>
    <w:p w14:paraId="1E6778AC"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028D19D5" w14:textId="77777777" w:rsidR="000F5CBA" w:rsidRDefault="000F5CBA" w:rsidP="00EB6652">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At the same t</w:t>
      </w:r>
      <w:r w:rsidR="00EB6652">
        <w:rPr>
          <w:rFonts w:eastAsia="Times New Roman" w:cstheme="minorHAnsi"/>
          <w:color w:val="000000"/>
          <w:sz w:val="24"/>
          <w:szCs w:val="24"/>
        </w:rPr>
        <w:t>ime the Templar settlement of S</w:t>
      </w:r>
      <w:r w:rsidRPr="00EB6652">
        <w:rPr>
          <w:rFonts w:eastAsia="Times New Roman" w:cstheme="minorHAnsi"/>
          <w:color w:val="000000"/>
          <w:sz w:val="24"/>
          <w:szCs w:val="24"/>
        </w:rPr>
        <w:t xml:space="preserve">arona (near the </w:t>
      </w:r>
      <w:proofErr w:type="spellStart"/>
      <w:r w:rsidRPr="00EB6652">
        <w:rPr>
          <w:rFonts w:eastAsia="Times New Roman" w:cstheme="minorHAnsi"/>
          <w:color w:val="000000"/>
          <w:sz w:val="24"/>
          <w:szCs w:val="24"/>
        </w:rPr>
        <w:t>Kyria</w:t>
      </w:r>
      <w:proofErr w:type="spellEnd"/>
      <w:r w:rsidRPr="00EB6652">
        <w:rPr>
          <w:rFonts w:eastAsia="Times New Roman" w:cstheme="minorHAnsi"/>
          <w:color w:val="000000"/>
          <w:sz w:val="24"/>
          <w:szCs w:val="24"/>
        </w:rPr>
        <w:t xml:space="preserve">, the headquarters of the Israel </w:t>
      </w:r>
      <w:proofErr w:type="spellStart"/>
      <w:r w:rsidRPr="00EB6652">
        <w:rPr>
          <w:rFonts w:eastAsia="Times New Roman" w:cstheme="minorHAnsi"/>
          <w:color w:val="000000"/>
          <w:sz w:val="24"/>
          <w:szCs w:val="24"/>
        </w:rPr>
        <w:t>Defence</w:t>
      </w:r>
      <w:proofErr w:type="spellEnd"/>
      <w:r w:rsidRPr="00EB6652">
        <w:rPr>
          <w:rFonts w:eastAsia="Times New Roman" w:cstheme="minorHAnsi"/>
          <w:color w:val="000000"/>
          <w:sz w:val="24"/>
          <w:szCs w:val="24"/>
        </w:rPr>
        <w:t xml:space="preserve"> Forces</w:t>
      </w:r>
      <w:r w:rsidR="00EB6652">
        <w:rPr>
          <w:rFonts w:eastAsia="Times New Roman" w:cstheme="minorHAnsi"/>
          <w:color w:val="000000"/>
          <w:sz w:val="24"/>
          <w:szCs w:val="24"/>
        </w:rPr>
        <w:t xml:space="preserve"> and the Montefiore Quarter of Tel Aviv</w:t>
      </w:r>
      <w:r w:rsidRPr="00EB6652">
        <w:rPr>
          <w:rFonts w:eastAsia="Times New Roman" w:cstheme="minorHAnsi"/>
          <w:color w:val="000000"/>
          <w:sz w:val="24"/>
          <w:szCs w:val="24"/>
        </w:rPr>
        <w:t>) were also planting vineyards. The Templars were Christian pilgrims from Germany who believed in settling in the Holy Land. There is not much evidence about the varieties used, but there are clues from Eliyahu Scheid, who managed the Rothschild interests in Palestine. He wrote: “</w:t>
      </w:r>
      <w:r w:rsidRPr="00863D9F">
        <w:rPr>
          <w:rFonts w:eastAsia="Times New Roman" w:cstheme="minorHAnsi"/>
          <w:i/>
          <w:iCs/>
          <w:color w:val="000000"/>
          <w:sz w:val="24"/>
          <w:szCs w:val="24"/>
        </w:rPr>
        <w:t>they planted simple German varieties</w:t>
      </w:r>
      <w:r w:rsidRPr="00EB6652">
        <w:rPr>
          <w:rFonts w:eastAsia="Times New Roman" w:cstheme="minorHAnsi"/>
          <w:color w:val="000000"/>
          <w:sz w:val="24"/>
          <w:szCs w:val="24"/>
        </w:rPr>
        <w:t>”. The resulting wines also give a clue – one of the wines was called Sylvaner, a ‘simple’ grape variety from Germany.</w:t>
      </w:r>
    </w:p>
    <w:p w14:paraId="7A24AE75" w14:textId="77777777" w:rsidR="00EB6652" w:rsidRPr="00EB6652" w:rsidRDefault="00EB6652" w:rsidP="00EB6652">
      <w:pPr>
        <w:spacing w:after="0" w:line="240" w:lineRule="auto"/>
        <w:textAlignment w:val="baseline"/>
        <w:rPr>
          <w:rFonts w:eastAsia="Times New Roman" w:cstheme="minorHAnsi"/>
          <w:color w:val="000000"/>
          <w:sz w:val="24"/>
          <w:szCs w:val="24"/>
        </w:rPr>
      </w:pPr>
    </w:p>
    <w:p w14:paraId="6C45B38B"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In Footsteps of the French</w:t>
      </w:r>
    </w:p>
    <w:p w14:paraId="4905C1C6"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The planting of grape varieties to support a wine industry only began 10 years later in places like Rishon Le Zion, </w:t>
      </w:r>
      <w:proofErr w:type="spellStart"/>
      <w:r w:rsidRPr="00EB6652">
        <w:rPr>
          <w:rFonts w:eastAsia="Times New Roman" w:cstheme="minorHAnsi"/>
          <w:color w:val="000000"/>
          <w:sz w:val="24"/>
          <w:szCs w:val="24"/>
        </w:rPr>
        <w:t>Zichron</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Ya’acov</w:t>
      </w:r>
      <w:proofErr w:type="spellEnd"/>
      <w:r w:rsidRPr="00EB6652">
        <w:rPr>
          <w:rFonts w:eastAsia="Times New Roman" w:cstheme="minorHAnsi"/>
          <w:color w:val="000000"/>
          <w:sz w:val="24"/>
          <w:szCs w:val="24"/>
        </w:rPr>
        <w:t xml:space="preserve">, Petach Tikvah, </w:t>
      </w:r>
      <w:proofErr w:type="spellStart"/>
      <w:r w:rsidRPr="00EB6652">
        <w:rPr>
          <w:rFonts w:eastAsia="Times New Roman" w:cstheme="minorHAnsi"/>
          <w:color w:val="000000"/>
          <w:sz w:val="24"/>
          <w:szCs w:val="24"/>
        </w:rPr>
        <w:t>Ekron</w:t>
      </w:r>
      <w:proofErr w:type="spellEnd"/>
      <w:r w:rsidRPr="00EB6652">
        <w:rPr>
          <w:rFonts w:eastAsia="Times New Roman" w:cstheme="minorHAnsi"/>
          <w:color w:val="000000"/>
          <w:sz w:val="24"/>
          <w:szCs w:val="24"/>
        </w:rPr>
        <w:t xml:space="preserve"> (later </w:t>
      </w:r>
      <w:proofErr w:type="spellStart"/>
      <w:r w:rsidRPr="00EB6652">
        <w:rPr>
          <w:rFonts w:eastAsia="Times New Roman" w:cstheme="minorHAnsi"/>
          <w:color w:val="000000"/>
          <w:sz w:val="24"/>
          <w:szCs w:val="24"/>
        </w:rPr>
        <w:t>Mazkeret</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Batya</w:t>
      </w:r>
      <w:proofErr w:type="spellEnd"/>
      <w:r w:rsidRPr="00EB6652">
        <w:rPr>
          <w:rFonts w:eastAsia="Times New Roman" w:cstheme="minorHAnsi"/>
          <w:color w:val="000000"/>
          <w:sz w:val="24"/>
          <w:szCs w:val="24"/>
        </w:rPr>
        <w:t xml:space="preserve">) and Rosh Pina. Later Rehovot, Ness </w:t>
      </w:r>
      <w:proofErr w:type="spellStart"/>
      <w:r w:rsidRPr="00EB6652">
        <w:rPr>
          <w:rFonts w:eastAsia="Times New Roman" w:cstheme="minorHAnsi"/>
          <w:color w:val="000000"/>
          <w:sz w:val="24"/>
          <w:szCs w:val="24"/>
        </w:rPr>
        <w:t>Ziona</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Shefaya</w:t>
      </w:r>
      <w:proofErr w:type="spellEnd"/>
      <w:r w:rsidRPr="00EB6652">
        <w:rPr>
          <w:rFonts w:eastAsia="Times New Roman" w:cstheme="minorHAnsi"/>
          <w:color w:val="000000"/>
          <w:sz w:val="24"/>
          <w:szCs w:val="24"/>
        </w:rPr>
        <w:t xml:space="preserve">, Bat </w:t>
      </w:r>
      <w:proofErr w:type="spellStart"/>
      <w:r w:rsidRPr="00EB6652">
        <w:rPr>
          <w:rFonts w:eastAsia="Times New Roman" w:cstheme="minorHAnsi"/>
          <w:color w:val="000000"/>
          <w:sz w:val="24"/>
          <w:szCs w:val="24"/>
        </w:rPr>
        <w:t>Shlomo</w:t>
      </w:r>
      <w:proofErr w:type="spellEnd"/>
      <w:r w:rsidRPr="00EB6652">
        <w:rPr>
          <w:rFonts w:eastAsia="Times New Roman" w:cstheme="minorHAnsi"/>
          <w:color w:val="000000"/>
          <w:sz w:val="24"/>
          <w:szCs w:val="24"/>
        </w:rPr>
        <w:t xml:space="preserve"> &amp; Ein </w:t>
      </w:r>
      <w:proofErr w:type="spellStart"/>
      <w:r w:rsidRPr="00EB6652">
        <w:rPr>
          <w:rFonts w:eastAsia="Times New Roman" w:cstheme="minorHAnsi"/>
          <w:color w:val="000000"/>
          <w:sz w:val="24"/>
          <w:szCs w:val="24"/>
        </w:rPr>
        <w:t>Zeitim</w:t>
      </w:r>
      <w:proofErr w:type="spellEnd"/>
      <w:r w:rsidRPr="00EB6652">
        <w:rPr>
          <w:rFonts w:eastAsia="Times New Roman" w:cstheme="minorHAnsi"/>
          <w:color w:val="000000"/>
          <w:sz w:val="24"/>
          <w:szCs w:val="24"/>
        </w:rPr>
        <w:t>, near Safed followed.</w:t>
      </w:r>
    </w:p>
    <w:p w14:paraId="7CE7A084" w14:textId="77777777" w:rsidR="00EB6652" w:rsidRDefault="00EB6652" w:rsidP="000F5CBA">
      <w:pPr>
        <w:spacing w:after="0" w:line="240" w:lineRule="auto"/>
        <w:textAlignment w:val="baseline"/>
        <w:rPr>
          <w:rFonts w:eastAsia="Times New Roman" w:cstheme="minorHAnsi"/>
          <w:color w:val="000000"/>
          <w:sz w:val="24"/>
          <w:szCs w:val="24"/>
        </w:rPr>
      </w:pPr>
    </w:p>
    <w:p w14:paraId="5D05F51E" w14:textId="77777777" w:rsidR="001A6A67" w:rsidRDefault="001A6A67" w:rsidP="000F5CBA">
      <w:pPr>
        <w:spacing w:after="0" w:line="240" w:lineRule="auto"/>
        <w:textAlignment w:val="baseline"/>
        <w:rPr>
          <w:rFonts w:eastAsia="Times New Roman" w:cstheme="minorHAnsi"/>
          <w:color w:val="000000"/>
          <w:sz w:val="24"/>
          <w:szCs w:val="24"/>
        </w:rPr>
      </w:pPr>
    </w:p>
    <w:p w14:paraId="489961D4" w14:textId="77777777" w:rsidR="001A6A67" w:rsidRPr="00EB6652" w:rsidRDefault="001A6A67" w:rsidP="000F5CBA">
      <w:pPr>
        <w:spacing w:after="0" w:line="240" w:lineRule="auto"/>
        <w:textAlignment w:val="baseline"/>
        <w:rPr>
          <w:rFonts w:eastAsia="Times New Roman" w:cstheme="minorHAnsi"/>
          <w:color w:val="000000"/>
          <w:sz w:val="24"/>
          <w:szCs w:val="24"/>
        </w:rPr>
      </w:pPr>
    </w:p>
    <w:p w14:paraId="3F4AEB5D" w14:textId="77777777" w:rsidR="00D04E4D" w:rsidRDefault="00D04E4D" w:rsidP="007258E9">
      <w:pPr>
        <w:spacing w:after="0" w:line="240" w:lineRule="auto"/>
        <w:textAlignment w:val="baseline"/>
        <w:rPr>
          <w:rFonts w:eastAsia="Times New Roman" w:cstheme="minorHAnsi"/>
          <w:color w:val="000000"/>
          <w:sz w:val="24"/>
          <w:szCs w:val="24"/>
        </w:rPr>
      </w:pPr>
    </w:p>
    <w:p w14:paraId="38343776" w14:textId="77777777" w:rsidR="00D04E4D" w:rsidRDefault="00D04E4D" w:rsidP="00D04E4D">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3CC45EB0" wp14:editId="54714780">
            <wp:extent cx="494364" cy="516835"/>
            <wp:effectExtent l="0" t="0" r="1270" b="0"/>
            <wp:docPr id="1"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46407A31" w14:textId="77777777" w:rsidR="00D04E4D" w:rsidRPr="00984B14" w:rsidRDefault="00D04E4D" w:rsidP="00D04E4D">
      <w:pPr>
        <w:jc w:val="center"/>
        <w:rPr>
          <w:rFonts w:eastAsia="Times New Roman" w:cstheme="minorHAnsi"/>
          <w:b/>
          <w:bCs/>
          <w:sz w:val="18"/>
          <w:szCs w:val="18"/>
        </w:rPr>
      </w:pPr>
      <w:r w:rsidRPr="00984B14">
        <w:rPr>
          <w:rFonts w:eastAsia="Times New Roman" w:cstheme="minorHAnsi"/>
          <w:b/>
          <w:bCs/>
          <w:sz w:val="18"/>
          <w:szCs w:val="18"/>
        </w:rPr>
        <w:t>www.adammontefiore.com</w:t>
      </w:r>
    </w:p>
    <w:p w14:paraId="329C78DA" w14:textId="77777777" w:rsidR="00D04E4D" w:rsidRDefault="00D04E4D" w:rsidP="00D04E4D">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lastRenderedPageBreak/>
        <w:t xml:space="preserve">In Rishon Le Zion, south of Tel Aviv, three of the founders had already planted grapes in 1882. According to Moshe </w:t>
      </w:r>
      <w:proofErr w:type="spellStart"/>
      <w:r w:rsidRPr="00EB6652">
        <w:rPr>
          <w:rFonts w:eastAsia="Times New Roman" w:cstheme="minorHAnsi"/>
          <w:color w:val="000000"/>
          <w:sz w:val="24"/>
          <w:szCs w:val="24"/>
        </w:rPr>
        <w:t>Smilanski</w:t>
      </w:r>
      <w:proofErr w:type="spellEnd"/>
      <w:r w:rsidRPr="00EB6652">
        <w:rPr>
          <w:rFonts w:eastAsia="Times New Roman" w:cstheme="minorHAnsi"/>
          <w:color w:val="000000"/>
          <w:sz w:val="24"/>
          <w:szCs w:val="24"/>
        </w:rPr>
        <w:t xml:space="preserve">, David </w:t>
      </w:r>
      <w:proofErr w:type="spellStart"/>
      <w:r w:rsidRPr="00EB6652">
        <w:rPr>
          <w:rFonts w:eastAsia="Times New Roman" w:cstheme="minorHAnsi"/>
          <w:color w:val="000000"/>
          <w:sz w:val="24"/>
          <w:szCs w:val="24"/>
        </w:rPr>
        <w:t>Levontin</w:t>
      </w:r>
      <w:proofErr w:type="spellEnd"/>
      <w:r w:rsidRPr="00EB6652">
        <w:rPr>
          <w:rFonts w:eastAsia="Times New Roman" w:cstheme="minorHAnsi"/>
          <w:color w:val="000000"/>
          <w:sz w:val="24"/>
          <w:szCs w:val="24"/>
        </w:rPr>
        <w:t xml:space="preserve"> planted cuttings from Hebron and </w:t>
      </w:r>
    </w:p>
    <w:p w14:paraId="37D50EE0" w14:textId="77777777" w:rsidR="00D04E4D" w:rsidRDefault="00D04E4D" w:rsidP="00D04E4D">
      <w:pPr>
        <w:spacing w:after="0" w:line="240" w:lineRule="auto"/>
        <w:jc w:val="both"/>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made use of the local varieties grown by Arabs in the Bethlehem </w:t>
      </w:r>
      <w:r>
        <w:rPr>
          <w:rFonts w:eastAsia="Times New Roman" w:cstheme="minorHAnsi"/>
          <w:color w:val="000000"/>
          <w:sz w:val="24"/>
          <w:szCs w:val="24"/>
        </w:rPr>
        <w:t xml:space="preserve">or Hebron </w:t>
      </w:r>
      <w:r w:rsidRPr="00EB6652">
        <w:rPr>
          <w:rFonts w:eastAsia="Times New Roman" w:cstheme="minorHAnsi"/>
          <w:color w:val="000000"/>
          <w:sz w:val="24"/>
          <w:szCs w:val="24"/>
        </w:rPr>
        <w:t xml:space="preserve">area. Yosef Weitz of Keren </w:t>
      </w:r>
      <w:proofErr w:type="spellStart"/>
      <w:r w:rsidRPr="00EB6652">
        <w:rPr>
          <w:rFonts w:eastAsia="Times New Roman" w:cstheme="minorHAnsi"/>
          <w:color w:val="000000"/>
          <w:sz w:val="24"/>
          <w:szCs w:val="24"/>
        </w:rPr>
        <w:t>Kayemet</w:t>
      </w:r>
      <w:proofErr w:type="spellEnd"/>
      <w:r w:rsidRPr="00EB6652">
        <w:rPr>
          <w:rFonts w:eastAsia="Times New Roman" w:cstheme="minorHAnsi"/>
          <w:color w:val="000000"/>
          <w:sz w:val="24"/>
          <w:szCs w:val="24"/>
        </w:rPr>
        <w:t>, gave us an insight to this in his book ‘</w:t>
      </w:r>
      <w:proofErr w:type="spellStart"/>
      <w:r w:rsidRPr="00EB6652">
        <w:rPr>
          <w:rFonts w:eastAsia="Times New Roman" w:cstheme="minorHAnsi"/>
          <w:color w:val="000000"/>
          <w:sz w:val="24"/>
          <w:szCs w:val="24"/>
        </w:rPr>
        <w:t>Hagefen</w:t>
      </w:r>
      <w:proofErr w:type="spellEnd"/>
      <w:r w:rsidRPr="00EB6652">
        <w:rPr>
          <w:rFonts w:eastAsia="Times New Roman" w:cstheme="minorHAnsi"/>
          <w:color w:val="000000"/>
          <w:sz w:val="24"/>
          <w:szCs w:val="24"/>
        </w:rPr>
        <w:t xml:space="preserve"> – The Vine’ published in 1931.</w:t>
      </w:r>
      <w:r w:rsidRPr="007258E9">
        <w:rPr>
          <w:rFonts w:eastAsia="Times New Roman" w:cstheme="minorHAnsi"/>
          <w:i/>
          <w:iCs/>
          <w:color w:val="000000"/>
          <w:sz w:val="24"/>
          <w:szCs w:val="24"/>
        </w:rPr>
        <w:t xml:space="preserve"> </w:t>
      </w:r>
    </w:p>
    <w:p w14:paraId="03A86C63" w14:textId="77777777" w:rsidR="00D04E4D" w:rsidRDefault="00D04E4D" w:rsidP="007258E9">
      <w:pPr>
        <w:spacing w:after="0" w:line="240" w:lineRule="auto"/>
        <w:textAlignment w:val="baseline"/>
        <w:rPr>
          <w:rFonts w:eastAsia="Times New Roman" w:cstheme="minorHAnsi"/>
          <w:color w:val="000000"/>
          <w:sz w:val="24"/>
          <w:szCs w:val="24"/>
        </w:rPr>
      </w:pPr>
    </w:p>
    <w:p w14:paraId="6F52D09A" w14:textId="77777777" w:rsidR="007258E9" w:rsidRDefault="000F5CBA" w:rsidP="007258E9">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Aaron Mordechai Freeman planted cuttings from </w:t>
      </w:r>
      <w:proofErr w:type="spellStart"/>
      <w:r w:rsidRPr="00EB6652">
        <w:rPr>
          <w:rFonts w:eastAsia="Times New Roman" w:cstheme="minorHAnsi"/>
          <w:color w:val="000000"/>
          <w:sz w:val="24"/>
          <w:szCs w:val="24"/>
        </w:rPr>
        <w:t>Mikve</w:t>
      </w:r>
      <w:proofErr w:type="spellEnd"/>
      <w:r w:rsidRPr="00EB6652">
        <w:rPr>
          <w:rFonts w:eastAsia="Times New Roman" w:cstheme="minorHAnsi"/>
          <w:color w:val="000000"/>
          <w:sz w:val="24"/>
          <w:szCs w:val="24"/>
        </w:rPr>
        <w:t xml:space="preserve"> Israel. Michel </w:t>
      </w:r>
      <w:proofErr w:type="spellStart"/>
      <w:r w:rsidRPr="00EB6652">
        <w:rPr>
          <w:rFonts w:eastAsia="Times New Roman" w:cstheme="minorHAnsi"/>
          <w:color w:val="000000"/>
          <w:sz w:val="24"/>
          <w:szCs w:val="24"/>
        </w:rPr>
        <w:t>Zalman</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Pochachevski</w:t>
      </w:r>
      <w:proofErr w:type="spellEnd"/>
      <w:r w:rsidRPr="00EB6652">
        <w:rPr>
          <w:rFonts w:eastAsia="Times New Roman" w:cstheme="minorHAnsi"/>
          <w:color w:val="000000"/>
          <w:sz w:val="24"/>
          <w:szCs w:val="24"/>
        </w:rPr>
        <w:t xml:space="preserve"> told the story of these first efforts. He was a member of the First Aliyah. One of the first Jewish agriculturists, he later settled in Rishon and planted his own vineyards. </w:t>
      </w:r>
    </w:p>
    <w:p w14:paraId="57199E74" w14:textId="77777777" w:rsidR="007258E9" w:rsidRDefault="007258E9" w:rsidP="000F5CBA">
      <w:pPr>
        <w:spacing w:after="0" w:line="240" w:lineRule="auto"/>
        <w:textAlignment w:val="baseline"/>
        <w:rPr>
          <w:rFonts w:eastAsia="Times New Roman" w:cstheme="minorHAnsi"/>
          <w:color w:val="000000"/>
          <w:sz w:val="24"/>
          <w:szCs w:val="24"/>
        </w:rPr>
      </w:pPr>
    </w:p>
    <w:p w14:paraId="0CE0A162" w14:textId="77777777" w:rsidR="007258E9" w:rsidRDefault="007258E9" w:rsidP="000F5CBA">
      <w:pPr>
        <w:spacing w:after="0" w:line="240" w:lineRule="auto"/>
        <w:textAlignment w:val="baseline"/>
        <w:rPr>
          <w:rFonts w:eastAsia="Times New Roman" w:cstheme="minorHAnsi"/>
          <w:color w:val="000000"/>
          <w:sz w:val="24"/>
          <w:szCs w:val="24"/>
        </w:rPr>
      </w:pPr>
    </w:p>
    <w:p w14:paraId="209BECE4"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He recorded: “</w:t>
      </w:r>
      <w:r w:rsidRPr="00EB6652">
        <w:rPr>
          <w:rFonts w:eastAsia="Times New Roman" w:cstheme="minorHAnsi"/>
          <w:i/>
          <w:iCs/>
          <w:color w:val="000000"/>
          <w:sz w:val="24"/>
          <w:szCs w:val="24"/>
        </w:rPr>
        <w:t xml:space="preserve">Some of the grape varieties were taken from our Arab </w:t>
      </w:r>
      <w:proofErr w:type="spellStart"/>
      <w:r w:rsidRPr="00EB6652">
        <w:rPr>
          <w:rFonts w:eastAsia="Times New Roman" w:cstheme="minorHAnsi"/>
          <w:i/>
          <w:iCs/>
          <w:color w:val="000000"/>
          <w:sz w:val="24"/>
          <w:szCs w:val="24"/>
        </w:rPr>
        <w:t>neighbours</w:t>
      </w:r>
      <w:proofErr w:type="spellEnd"/>
      <w:r w:rsidRPr="00EB6652">
        <w:rPr>
          <w:rFonts w:eastAsia="Times New Roman" w:cstheme="minorHAnsi"/>
          <w:i/>
          <w:iCs/>
          <w:color w:val="000000"/>
          <w:sz w:val="24"/>
          <w:szCs w:val="24"/>
        </w:rPr>
        <w:t>, others brought local varieties from Hebron, which were good only as food grapes. The first vineyards followed the practices learnt from the vineyards of Mikveh Israel, which were planted according French expertise….All the varieties were mixed up in the vineyards, they were not planted in any order – different white, red, black, early ripening and late ripening grapes were all planted together</w:t>
      </w:r>
      <w:r w:rsidRPr="00EB6652">
        <w:rPr>
          <w:rFonts w:eastAsia="Times New Roman" w:cstheme="minorHAnsi"/>
          <w:color w:val="000000"/>
          <w:sz w:val="24"/>
          <w:szCs w:val="24"/>
        </w:rPr>
        <w:t>.”</w:t>
      </w:r>
    </w:p>
    <w:p w14:paraId="18DBBAD3"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409AFBE1"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At </w:t>
      </w:r>
      <w:proofErr w:type="spellStart"/>
      <w:r w:rsidRPr="00EB6652">
        <w:rPr>
          <w:rFonts w:eastAsia="Times New Roman" w:cstheme="minorHAnsi"/>
          <w:color w:val="000000"/>
          <w:sz w:val="24"/>
          <w:szCs w:val="24"/>
        </w:rPr>
        <w:t>Zichron</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Ya’acov</w:t>
      </w:r>
      <w:proofErr w:type="spellEnd"/>
      <w:r w:rsidRPr="00EB6652">
        <w:rPr>
          <w:rFonts w:eastAsia="Times New Roman" w:cstheme="minorHAnsi"/>
          <w:color w:val="000000"/>
          <w:sz w:val="24"/>
          <w:szCs w:val="24"/>
        </w:rPr>
        <w:t>, the new settlers from Romania planted a vineyard in the first season (1882-83) from local cuttings, which were brought from Safed. Also in this instance, they planted Arab varieties alongside simple French varieties, as described by Eliyahu Scheid in his autobiography.</w:t>
      </w:r>
    </w:p>
    <w:p w14:paraId="14BDCEAB"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50AE2720"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 xml:space="preserve">Sponsorship By </w:t>
      </w:r>
      <w:proofErr w:type="gramStart"/>
      <w:r w:rsidRPr="00EB6652">
        <w:rPr>
          <w:rFonts w:eastAsia="Times New Roman" w:cstheme="minorHAnsi"/>
          <w:b/>
          <w:bCs/>
          <w:color w:val="000000"/>
          <w:sz w:val="24"/>
          <w:szCs w:val="24"/>
          <w:bdr w:val="none" w:sz="0" w:space="0" w:color="auto" w:frame="1"/>
        </w:rPr>
        <w:t>The</w:t>
      </w:r>
      <w:proofErr w:type="gramEnd"/>
      <w:r w:rsidRPr="00EB6652">
        <w:rPr>
          <w:rFonts w:eastAsia="Times New Roman" w:cstheme="minorHAnsi"/>
          <w:b/>
          <w:bCs/>
          <w:color w:val="000000"/>
          <w:sz w:val="24"/>
          <w:szCs w:val="24"/>
          <w:bdr w:val="none" w:sz="0" w:space="0" w:color="auto" w:frame="1"/>
        </w:rPr>
        <w:t xml:space="preserve"> Baron</w:t>
      </w:r>
    </w:p>
    <w:p w14:paraId="441FC886"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By the time the new communities received donations from Baron Edmond de Rothschild, the Paris banker and owner of Chateau Lafite, there were already signs of a new direction. The failure of the grain crops, together with the success of the first vineyards, encouraged the settlers to make viticulture the dominant form of agriculture. They planted French varieties received from Mikveh Israel with instructions from Rothschild’s French agronomists. At the end of 1884 there was a wave of planting of grapes from the South of France, considered suitable for Israel’s climate.</w:t>
      </w:r>
    </w:p>
    <w:p w14:paraId="125C849D" w14:textId="77777777" w:rsidR="001A6A67" w:rsidRDefault="000F5CBA" w:rsidP="001A6A67">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Menashe </w:t>
      </w:r>
      <w:proofErr w:type="spellStart"/>
      <w:r w:rsidRPr="00EB6652">
        <w:rPr>
          <w:rFonts w:eastAsia="Times New Roman" w:cstheme="minorHAnsi"/>
          <w:color w:val="000000"/>
          <w:sz w:val="24"/>
          <w:szCs w:val="24"/>
        </w:rPr>
        <w:t>Meirovitch</w:t>
      </w:r>
      <w:proofErr w:type="spellEnd"/>
      <w:r w:rsidRPr="00EB6652">
        <w:rPr>
          <w:rFonts w:eastAsia="Times New Roman" w:cstheme="minorHAnsi"/>
          <w:color w:val="000000"/>
          <w:sz w:val="24"/>
          <w:szCs w:val="24"/>
        </w:rPr>
        <w:t xml:space="preserve"> described these plantings: “</w:t>
      </w:r>
      <w:r w:rsidRPr="00EB6652">
        <w:rPr>
          <w:rFonts w:eastAsia="Times New Roman" w:cstheme="minorHAnsi"/>
          <w:i/>
          <w:iCs/>
          <w:color w:val="000000"/>
          <w:sz w:val="24"/>
          <w:szCs w:val="24"/>
        </w:rPr>
        <w:t>The agronomists and the French experts encouraged the planting of grapes in Rishon le Zion according to the French</w:t>
      </w:r>
      <w:r w:rsidRPr="00EB6652">
        <w:rPr>
          <w:rFonts w:eastAsia="Times New Roman" w:cstheme="minorHAnsi"/>
          <w:color w:val="000000"/>
          <w:sz w:val="24"/>
          <w:szCs w:val="24"/>
        </w:rPr>
        <w:t xml:space="preserve"> </w:t>
      </w:r>
      <w:r w:rsidRPr="00EB6652">
        <w:rPr>
          <w:rFonts w:eastAsia="Times New Roman" w:cstheme="minorHAnsi"/>
          <w:i/>
          <w:iCs/>
          <w:color w:val="000000"/>
          <w:sz w:val="24"/>
          <w:szCs w:val="24"/>
        </w:rPr>
        <w:t xml:space="preserve">tradition. They chose the varieties from that country, and those varieties were found at Mikveh Israel where they had been planted a few years before…. Those varieties were not food grapes but from the simple wine varieties like: Alicante, </w:t>
      </w:r>
      <w:proofErr w:type="spellStart"/>
      <w:r w:rsidRPr="00EB6652">
        <w:rPr>
          <w:rFonts w:eastAsia="Times New Roman" w:cstheme="minorHAnsi"/>
          <w:i/>
          <w:iCs/>
          <w:color w:val="000000"/>
          <w:sz w:val="24"/>
          <w:szCs w:val="24"/>
        </w:rPr>
        <w:t>Espart</w:t>
      </w:r>
      <w:proofErr w:type="spellEnd"/>
      <w:r w:rsidRPr="00EB6652">
        <w:rPr>
          <w:rFonts w:eastAsia="Times New Roman" w:cstheme="minorHAnsi"/>
          <w:i/>
          <w:iCs/>
          <w:color w:val="000000"/>
          <w:sz w:val="24"/>
          <w:szCs w:val="24"/>
        </w:rPr>
        <w:t xml:space="preserve">, </w:t>
      </w:r>
      <w:proofErr w:type="spellStart"/>
      <w:r w:rsidRPr="00EB6652">
        <w:rPr>
          <w:rFonts w:eastAsia="Times New Roman" w:cstheme="minorHAnsi"/>
          <w:i/>
          <w:iCs/>
          <w:color w:val="000000"/>
          <w:sz w:val="24"/>
          <w:szCs w:val="24"/>
        </w:rPr>
        <w:t>Brachet</w:t>
      </w:r>
      <w:proofErr w:type="spellEnd"/>
      <w:r w:rsidRPr="00EB6652">
        <w:rPr>
          <w:rFonts w:eastAsia="Times New Roman" w:cstheme="minorHAnsi"/>
          <w:i/>
          <w:iCs/>
          <w:color w:val="000000"/>
          <w:sz w:val="24"/>
          <w:szCs w:val="24"/>
        </w:rPr>
        <w:t xml:space="preserve">, </w:t>
      </w:r>
      <w:proofErr w:type="spellStart"/>
      <w:r w:rsidRPr="00EB6652">
        <w:rPr>
          <w:rFonts w:eastAsia="Times New Roman" w:cstheme="minorHAnsi"/>
          <w:i/>
          <w:iCs/>
          <w:color w:val="000000"/>
          <w:sz w:val="24"/>
          <w:szCs w:val="24"/>
        </w:rPr>
        <w:t>Corignan</w:t>
      </w:r>
      <w:proofErr w:type="spellEnd"/>
      <w:r w:rsidRPr="00EB6652">
        <w:rPr>
          <w:rFonts w:eastAsia="Times New Roman" w:cstheme="minorHAnsi"/>
          <w:i/>
          <w:iCs/>
          <w:color w:val="000000"/>
          <w:sz w:val="24"/>
          <w:szCs w:val="24"/>
        </w:rPr>
        <w:t xml:space="preserve"> (sic – surely meant to be Carignan), Petit </w:t>
      </w:r>
      <w:proofErr w:type="spellStart"/>
      <w:r w:rsidRPr="00EB6652">
        <w:rPr>
          <w:rFonts w:eastAsia="Times New Roman" w:cstheme="minorHAnsi"/>
          <w:i/>
          <w:iCs/>
          <w:color w:val="000000"/>
          <w:sz w:val="24"/>
          <w:szCs w:val="24"/>
        </w:rPr>
        <w:t>Bouschet</w:t>
      </w:r>
      <w:proofErr w:type="spellEnd"/>
      <w:r w:rsidRPr="00EB6652">
        <w:rPr>
          <w:rFonts w:eastAsia="Times New Roman" w:cstheme="minorHAnsi"/>
          <w:i/>
          <w:iCs/>
          <w:color w:val="000000"/>
          <w:sz w:val="24"/>
          <w:szCs w:val="24"/>
        </w:rPr>
        <w:t xml:space="preserve"> (a popular variety in France at the end of the 19th century) etc</w:t>
      </w:r>
      <w:r w:rsidRPr="00EB6652">
        <w:rPr>
          <w:rFonts w:eastAsia="Times New Roman" w:cstheme="minorHAnsi"/>
          <w:color w:val="000000"/>
          <w:sz w:val="24"/>
          <w:szCs w:val="24"/>
        </w:rPr>
        <w:t xml:space="preserve">.” </w:t>
      </w:r>
    </w:p>
    <w:p w14:paraId="02583CE7" w14:textId="77777777" w:rsidR="00D04E4D" w:rsidRDefault="00D04E4D" w:rsidP="000F5CBA">
      <w:pPr>
        <w:spacing w:after="0" w:line="240" w:lineRule="auto"/>
        <w:textAlignment w:val="baseline"/>
        <w:rPr>
          <w:rFonts w:eastAsia="Times New Roman" w:cstheme="minorHAnsi"/>
          <w:color w:val="000000"/>
          <w:sz w:val="24"/>
          <w:szCs w:val="24"/>
        </w:rPr>
      </w:pPr>
    </w:p>
    <w:p w14:paraId="0E25106F" w14:textId="77777777" w:rsidR="00D04E4D" w:rsidRDefault="00D04E4D" w:rsidP="00D04E4D">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18D0D0DE" wp14:editId="1DE9A68C">
            <wp:extent cx="494364" cy="516835"/>
            <wp:effectExtent l="0" t="0" r="1270" b="0"/>
            <wp:docPr id="2"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3EF433BD" w14:textId="77777777" w:rsidR="00D04E4D" w:rsidRPr="00984B14" w:rsidRDefault="00D04E4D" w:rsidP="00D04E4D">
      <w:pPr>
        <w:spacing w:after="0" w:line="240" w:lineRule="auto"/>
        <w:jc w:val="center"/>
        <w:textAlignment w:val="baseline"/>
        <w:rPr>
          <w:rFonts w:eastAsia="Times New Roman" w:cstheme="minorHAnsi"/>
          <w:b/>
          <w:bCs/>
          <w:color w:val="000000"/>
          <w:sz w:val="18"/>
          <w:szCs w:val="18"/>
        </w:rPr>
      </w:pPr>
      <w:r w:rsidRPr="00984B14">
        <w:rPr>
          <w:rFonts w:eastAsia="Times New Roman" w:cstheme="minorHAnsi"/>
          <w:b/>
          <w:bCs/>
          <w:color w:val="000000"/>
          <w:sz w:val="18"/>
          <w:szCs w:val="18"/>
        </w:rPr>
        <w:t>www.adammontefiore.com</w:t>
      </w:r>
    </w:p>
    <w:p w14:paraId="3971BA18" w14:textId="77777777" w:rsidR="000F5CBA" w:rsidRDefault="000F5CBA" w:rsidP="000F5CBA">
      <w:pPr>
        <w:spacing w:after="0" w:line="240" w:lineRule="auto"/>
        <w:textAlignment w:val="baseline"/>
        <w:rPr>
          <w:rFonts w:eastAsia="Times New Roman" w:cstheme="minorHAnsi"/>
          <w:color w:val="000000"/>
          <w:sz w:val="24"/>
          <w:szCs w:val="24"/>
        </w:rPr>
      </w:pPr>
      <w:proofErr w:type="spellStart"/>
      <w:r w:rsidRPr="00EB6652">
        <w:rPr>
          <w:rFonts w:eastAsia="Times New Roman" w:cstheme="minorHAnsi"/>
          <w:color w:val="000000"/>
          <w:sz w:val="24"/>
          <w:szCs w:val="24"/>
        </w:rPr>
        <w:lastRenderedPageBreak/>
        <w:t>Meirovitch</w:t>
      </w:r>
      <w:proofErr w:type="spellEnd"/>
      <w:r w:rsidRPr="00EB6652">
        <w:rPr>
          <w:rFonts w:eastAsia="Times New Roman" w:cstheme="minorHAnsi"/>
          <w:color w:val="000000"/>
          <w:sz w:val="24"/>
          <w:szCs w:val="24"/>
        </w:rPr>
        <w:t xml:space="preserve"> was part of the </w:t>
      </w:r>
      <w:proofErr w:type="spellStart"/>
      <w:r w:rsidRPr="00EB6652">
        <w:rPr>
          <w:rFonts w:eastAsia="Times New Roman" w:cstheme="minorHAnsi"/>
          <w:color w:val="000000"/>
          <w:sz w:val="24"/>
          <w:szCs w:val="24"/>
        </w:rPr>
        <w:t>Bilu</w:t>
      </w:r>
      <w:proofErr w:type="spellEnd"/>
      <w:r w:rsidRPr="00EB6652">
        <w:rPr>
          <w:rFonts w:eastAsia="Times New Roman" w:cstheme="minorHAnsi"/>
          <w:color w:val="000000"/>
          <w:sz w:val="24"/>
          <w:szCs w:val="24"/>
        </w:rPr>
        <w:t xml:space="preserve"> Movement and also an agronomist and a writer. He was one of the founders of SCV des Grandes Caves and editor of the JCA Journal, the first agricultural publication in Israel.</w:t>
      </w:r>
    </w:p>
    <w:p w14:paraId="5AFCFBCA"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365462C1" w14:textId="6916707F"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It is also possible to learn something from the description of David </w:t>
      </w:r>
      <w:proofErr w:type="spellStart"/>
      <w:r w:rsidRPr="00EB6652">
        <w:rPr>
          <w:rFonts w:eastAsia="Times New Roman" w:cstheme="minorHAnsi"/>
          <w:color w:val="000000"/>
          <w:sz w:val="24"/>
          <w:szCs w:val="24"/>
        </w:rPr>
        <w:t>Yudelovich</w:t>
      </w:r>
      <w:proofErr w:type="spellEnd"/>
      <w:r w:rsidRPr="00EB6652">
        <w:rPr>
          <w:rFonts w:eastAsia="Times New Roman" w:cstheme="minorHAnsi"/>
          <w:color w:val="000000"/>
          <w:sz w:val="24"/>
          <w:szCs w:val="24"/>
        </w:rPr>
        <w:t xml:space="preserve">. He was also a member of </w:t>
      </w:r>
      <w:proofErr w:type="spellStart"/>
      <w:r w:rsidRPr="00EB6652">
        <w:rPr>
          <w:rFonts w:eastAsia="Times New Roman" w:cstheme="minorHAnsi"/>
          <w:color w:val="000000"/>
          <w:sz w:val="24"/>
          <w:szCs w:val="24"/>
        </w:rPr>
        <w:t>Bilu</w:t>
      </w:r>
      <w:proofErr w:type="spellEnd"/>
      <w:r w:rsidRPr="00EB6652">
        <w:rPr>
          <w:rFonts w:eastAsia="Times New Roman" w:cstheme="minorHAnsi"/>
          <w:color w:val="000000"/>
          <w:sz w:val="24"/>
          <w:szCs w:val="24"/>
        </w:rPr>
        <w:t xml:space="preserve">, a teacher &amp; editor of the book ‘Rishon Le Zion’ dated 1941. He wrote that the first varieties used in the vintage at Rishon Le Zion Wine Cellars were: Alicante (a synonym of Grenache), </w:t>
      </w:r>
      <w:proofErr w:type="spellStart"/>
      <w:r w:rsidRPr="00EB6652">
        <w:rPr>
          <w:rFonts w:eastAsia="Times New Roman" w:cstheme="minorHAnsi"/>
          <w:color w:val="000000"/>
          <w:sz w:val="24"/>
          <w:szCs w:val="24"/>
        </w:rPr>
        <w:t>Hevroni</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Zechaka</w:t>
      </w:r>
      <w:proofErr w:type="spellEnd"/>
      <w:r w:rsidRPr="00EB6652">
        <w:rPr>
          <w:rFonts w:eastAsia="Times New Roman" w:cstheme="minorHAnsi"/>
          <w:color w:val="000000"/>
          <w:sz w:val="24"/>
          <w:szCs w:val="24"/>
        </w:rPr>
        <w:t xml:space="preserve"> (source unknown to author), </w:t>
      </w:r>
      <w:proofErr w:type="spellStart"/>
      <w:r w:rsidRPr="00EB6652">
        <w:rPr>
          <w:rFonts w:eastAsia="Times New Roman" w:cstheme="minorHAnsi"/>
          <w:color w:val="000000"/>
          <w:sz w:val="24"/>
          <w:szCs w:val="24"/>
        </w:rPr>
        <w:t>Brachet</w:t>
      </w:r>
      <w:proofErr w:type="spellEnd"/>
      <w:r w:rsidRPr="00EB6652">
        <w:rPr>
          <w:rFonts w:eastAsia="Times New Roman" w:cstheme="minorHAnsi"/>
          <w:color w:val="000000"/>
          <w:sz w:val="24"/>
          <w:szCs w:val="24"/>
        </w:rPr>
        <w:t xml:space="preserve"> (a red variety from the Nice area of France), </w:t>
      </w:r>
      <w:proofErr w:type="spellStart"/>
      <w:r w:rsidRPr="00EB6652">
        <w:rPr>
          <w:rFonts w:eastAsia="Times New Roman" w:cstheme="minorHAnsi"/>
          <w:color w:val="000000"/>
          <w:sz w:val="24"/>
          <w:szCs w:val="24"/>
        </w:rPr>
        <w:t>Espart</w:t>
      </w:r>
      <w:proofErr w:type="spellEnd"/>
      <w:r w:rsidRPr="00EB6652">
        <w:rPr>
          <w:rFonts w:eastAsia="Times New Roman" w:cstheme="minorHAnsi"/>
          <w:color w:val="000000"/>
          <w:sz w:val="24"/>
          <w:szCs w:val="24"/>
        </w:rPr>
        <w:t xml:space="preserve"> (today known as </w:t>
      </w:r>
      <w:proofErr w:type="spellStart"/>
      <w:r w:rsidRPr="00EB6652">
        <w:rPr>
          <w:rFonts w:eastAsia="Times New Roman" w:cstheme="minorHAnsi"/>
          <w:color w:val="000000"/>
          <w:sz w:val="24"/>
          <w:szCs w:val="24"/>
        </w:rPr>
        <w:t>Mourvedre</w:t>
      </w:r>
      <w:proofErr w:type="spellEnd"/>
      <w:r w:rsidRPr="00EB6652">
        <w:rPr>
          <w:rFonts w:eastAsia="Times New Roman" w:cstheme="minorHAnsi"/>
          <w:color w:val="000000"/>
          <w:sz w:val="24"/>
          <w:szCs w:val="24"/>
        </w:rPr>
        <w:t>), Rosetta (</w:t>
      </w:r>
      <w:proofErr w:type="spellStart"/>
      <w:r w:rsidRPr="00EB6652">
        <w:rPr>
          <w:rFonts w:eastAsia="Times New Roman" w:cstheme="minorHAnsi"/>
          <w:color w:val="000000"/>
          <w:sz w:val="24"/>
          <w:szCs w:val="24"/>
        </w:rPr>
        <w:t>Altesse</w:t>
      </w:r>
      <w:proofErr w:type="spellEnd"/>
      <w:r w:rsidRPr="00EB6652">
        <w:rPr>
          <w:rFonts w:eastAsia="Times New Roman" w:cstheme="minorHAnsi"/>
          <w:color w:val="000000"/>
          <w:sz w:val="24"/>
          <w:szCs w:val="24"/>
        </w:rPr>
        <w:t xml:space="preserve"> – a white variety from the </w:t>
      </w:r>
      <w:proofErr w:type="spellStart"/>
      <w:r w:rsidRPr="00EB6652">
        <w:rPr>
          <w:rFonts w:eastAsia="Times New Roman" w:cstheme="minorHAnsi"/>
          <w:color w:val="000000"/>
          <w:sz w:val="24"/>
          <w:szCs w:val="24"/>
        </w:rPr>
        <w:t>Savoie</w:t>
      </w:r>
      <w:proofErr w:type="spellEnd"/>
      <w:r w:rsidRPr="00EB6652">
        <w:rPr>
          <w:rFonts w:eastAsia="Times New Roman" w:cstheme="minorHAnsi"/>
          <w:color w:val="000000"/>
          <w:sz w:val="24"/>
          <w:szCs w:val="24"/>
        </w:rPr>
        <w:t xml:space="preserve"> region in France) and </w:t>
      </w:r>
      <w:proofErr w:type="spellStart"/>
      <w:r w:rsidRPr="00EB6652">
        <w:rPr>
          <w:rFonts w:eastAsia="Times New Roman" w:cstheme="minorHAnsi"/>
          <w:color w:val="000000"/>
          <w:sz w:val="24"/>
          <w:szCs w:val="24"/>
        </w:rPr>
        <w:t>Bourdales</w:t>
      </w:r>
      <w:proofErr w:type="spellEnd"/>
      <w:r w:rsidRPr="00EB6652">
        <w:rPr>
          <w:rFonts w:eastAsia="Times New Roman" w:cstheme="minorHAnsi"/>
          <w:color w:val="000000"/>
          <w:sz w:val="24"/>
          <w:szCs w:val="24"/>
        </w:rPr>
        <w:t xml:space="preserve">. According to Weitz, </w:t>
      </w:r>
      <w:proofErr w:type="spellStart"/>
      <w:r w:rsidRPr="00EB6652">
        <w:rPr>
          <w:rFonts w:eastAsia="Times New Roman" w:cstheme="minorHAnsi"/>
          <w:color w:val="000000"/>
          <w:sz w:val="24"/>
          <w:szCs w:val="24"/>
        </w:rPr>
        <w:t>Bourdales</w:t>
      </w:r>
      <w:proofErr w:type="spellEnd"/>
      <w:r w:rsidRPr="00EB6652">
        <w:rPr>
          <w:rFonts w:eastAsia="Times New Roman" w:cstheme="minorHAnsi"/>
          <w:color w:val="000000"/>
          <w:sz w:val="24"/>
          <w:szCs w:val="24"/>
        </w:rPr>
        <w:t xml:space="preserve"> was the Cinsault variety from southern France.</w:t>
      </w:r>
    </w:p>
    <w:p w14:paraId="5E5D4EF1"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3CAA62AC"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Indian Vines</w:t>
      </w:r>
    </w:p>
    <w:p w14:paraId="6F982245"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On his first visit to Palestine in 1887, Baron Edmond de Rothschild decided to go from experiments to reality, from individual trials to the basis of a serious wine growing industry. He chose Gerard </w:t>
      </w:r>
      <w:proofErr w:type="spellStart"/>
      <w:r w:rsidRPr="00EB6652">
        <w:rPr>
          <w:rFonts w:eastAsia="Times New Roman" w:cstheme="minorHAnsi"/>
          <w:color w:val="000000"/>
          <w:sz w:val="24"/>
          <w:szCs w:val="24"/>
        </w:rPr>
        <w:t>Ermens</w:t>
      </w:r>
      <w:proofErr w:type="spellEnd"/>
      <w:r w:rsidRPr="00EB6652">
        <w:rPr>
          <w:rFonts w:eastAsia="Times New Roman" w:cstheme="minorHAnsi"/>
          <w:color w:val="000000"/>
          <w:sz w:val="24"/>
          <w:szCs w:val="24"/>
        </w:rPr>
        <w:t xml:space="preserve"> to be in charge of agriculture in Palestine for all the Rothschild sponsored communities. </w:t>
      </w:r>
      <w:proofErr w:type="spellStart"/>
      <w:r w:rsidRPr="00EB6652">
        <w:rPr>
          <w:rFonts w:eastAsia="Times New Roman" w:cstheme="minorHAnsi"/>
          <w:color w:val="000000"/>
          <w:sz w:val="24"/>
          <w:szCs w:val="24"/>
        </w:rPr>
        <w:t>Ermens</w:t>
      </w:r>
      <w:proofErr w:type="spellEnd"/>
      <w:r w:rsidRPr="00EB6652">
        <w:rPr>
          <w:rFonts w:eastAsia="Times New Roman" w:cstheme="minorHAnsi"/>
          <w:color w:val="000000"/>
          <w:sz w:val="24"/>
          <w:szCs w:val="24"/>
        </w:rPr>
        <w:t xml:space="preserve"> was an agronomist from the famous gardens of the Palace of Versailles and he also had experience of hotter climates in countries like Egypt and India. (In India he had even succeeded in planting vineyards.)</w:t>
      </w:r>
    </w:p>
    <w:p w14:paraId="3A679D57"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Rothschild’s distinguished team of consultants and managers apart from Scheid and </w:t>
      </w:r>
      <w:proofErr w:type="spellStart"/>
      <w:r w:rsidRPr="00EB6652">
        <w:rPr>
          <w:rFonts w:eastAsia="Times New Roman" w:cstheme="minorHAnsi"/>
          <w:color w:val="000000"/>
          <w:sz w:val="24"/>
          <w:szCs w:val="24"/>
        </w:rPr>
        <w:t>Ermens</w:t>
      </w:r>
      <w:proofErr w:type="spellEnd"/>
      <w:r w:rsidRPr="00EB6652">
        <w:rPr>
          <w:rFonts w:eastAsia="Times New Roman" w:cstheme="minorHAnsi"/>
          <w:color w:val="000000"/>
          <w:sz w:val="24"/>
          <w:szCs w:val="24"/>
        </w:rPr>
        <w:t xml:space="preserve">, included Professor </w:t>
      </w:r>
      <w:proofErr w:type="spellStart"/>
      <w:r w:rsidRPr="00EB6652">
        <w:rPr>
          <w:rFonts w:eastAsia="Times New Roman" w:cstheme="minorHAnsi"/>
          <w:color w:val="000000"/>
          <w:sz w:val="24"/>
          <w:szCs w:val="24"/>
        </w:rPr>
        <w:t>Gayon</w:t>
      </w:r>
      <w:proofErr w:type="spellEnd"/>
      <w:r w:rsidRPr="00EB6652">
        <w:rPr>
          <w:rFonts w:eastAsia="Times New Roman" w:cstheme="minorHAnsi"/>
          <w:color w:val="000000"/>
          <w:sz w:val="24"/>
          <w:szCs w:val="24"/>
        </w:rPr>
        <w:t xml:space="preserve"> – Director of the ‘Station </w:t>
      </w:r>
      <w:proofErr w:type="spellStart"/>
      <w:r w:rsidRPr="00EB6652">
        <w:rPr>
          <w:rFonts w:eastAsia="Times New Roman" w:cstheme="minorHAnsi"/>
          <w:color w:val="000000"/>
          <w:sz w:val="24"/>
          <w:szCs w:val="24"/>
        </w:rPr>
        <w:t>Agronomique</w:t>
      </w:r>
      <w:proofErr w:type="spellEnd"/>
      <w:r w:rsidRPr="00EB6652">
        <w:rPr>
          <w:rFonts w:eastAsia="Times New Roman" w:cstheme="minorHAnsi"/>
          <w:color w:val="000000"/>
          <w:sz w:val="24"/>
          <w:szCs w:val="24"/>
        </w:rPr>
        <w:t xml:space="preserve"> et </w:t>
      </w:r>
      <w:proofErr w:type="spellStart"/>
      <w:r w:rsidRPr="00EB6652">
        <w:rPr>
          <w:rFonts w:eastAsia="Times New Roman" w:cstheme="minorHAnsi"/>
          <w:color w:val="000000"/>
          <w:sz w:val="24"/>
          <w:szCs w:val="24"/>
        </w:rPr>
        <w:t>Oenologique</w:t>
      </w:r>
      <w:proofErr w:type="spellEnd"/>
      <w:r w:rsidRPr="00EB6652">
        <w:rPr>
          <w:rFonts w:eastAsia="Times New Roman" w:cstheme="minorHAnsi"/>
          <w:color w:val="000000"/>
          <w:sz w:val="24"/>
          <w:szCs w:val="24"/>
        </w:rPr>
        <w:t xml:space="preserve">’ in Bordeaux and Charles Mortier, the Manager &amp; </w:t>
      </w:r>
      <w:proofErr w:type="spellStart"/>
      <w:r w:rsidRPr="00EB6652">
        <w:rPr>
          <w:rFonts w:eastAsia="Times New Roman" w:cstheme="minorHAnsi"/>
          <w:color w:val="000000"/>
          <w:sz w:val="24"/>
          <w:szCs w:val="24"/>
        </w:rPr>
        <w:t>Maitre</w:t>
      </w:r>
      <w:proofErr w:type="spellEnd"/>
      <w:r w:rsidRPr="00EB6652">
        <w:rPr>
          <w:rFonts w:eastAsia="Times New Roman" w:cstheme="minorHAnsi"/>
          <w:color w:val="000000"/>
          <w:sz w:val="24"/>
          <w:szCs w:val="24"/>
        </w:rPr>
        <w:t xml:space="preserve"> de Chai of Chateau Lafite itself, the famous First Growth winery in </w:t>
      </w:r>
      <w:proofErr w:type="spellStart"/>
      <w:r w:rsidRPr="00EB6652">
        <w:rPr>
          <w:rFonts w:eastAsia="Times New Roman" w:cstheme="minorHAnsi"/>
          <w:color w:val="000000"/>
          <w:sz w:val="24"/>
          <w:szCs w:val="24"/>
        </w:rPr>
        <w:t>Pauillac</w:t>
      </w:r>
      <w:proofErr w:type="spellEnd"/>
      <w:r w:rsidRPr="00EB6652">
        <w:rPr>
          <w:rFonts w:eastAsia="Times New Roman" w:cstheme="minorHAnsi"/>
          <w:color w:val="000000"/>
          <w:sz w:val="24"/>
          <w:szCs w:val="24"/>
        </w:rPr>
        <w:t>, Bordeaux.</w:t>
      </w:r>
    </w:p>
    <w:p w14:paraId="340BD837"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45728601"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The Baron made the decision to concentrate on Bordeaux varieties – Cabernet Sauvignon, Cabernet Franc &amp; Malbec. His vision was to make a fine Bordeaux style red wine in Eretz Israel. According to Scheid his motives were genuinely commercial.</w:t>
      </w:r>
    </w:p>
    <w:p w14:paraId="558BADE7"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Owing to the fear of the phylloxera, which was already devastating French vineyards, </w:t>
      </w:r>
      <w:proofErr w:type="spellStart"/>
      <w:r w:rsidRPr="00EB6652">
        <w:rPr>
          <w:rFonts w:eastAsia="Times New Roman" w:cstheme="minorHAnsi"/>
          <w:color w:val="000000"/>
          <w:sz w:val="24"/>
          <w:szCs w:val="24"/>
        </w:rPr>
        <w:t>Ermens</w:t>
      </w:r>
      <w:proofErr w:type="spellEnd"/>
      <w:r w:rsidRPr="00EB6652">
        <w:rPr>
          <w:rFonts w:eastAsia="Times New Roman" w:cstheme="minorHAnsi"/>
          <w:color w:val="000000"/>
          <w:sz w:val="24"/>
          <w:szCs w:val="24"/>
        </w:rPr>
        <w:t xml:space="preserve"> brought over vines of the varieties that he had planted a few years before in Kashmir. These were originally from cuttings from Chateau Lafite. Of course these ‘Indian varieties’, as they became known, were not resistant to phylloxera and a few years later, they had to be replanted on American rootstock.</w:t>
      </w:r>
    </w:p>
    <w:p w14:paraId="6A9B5314"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63CF1023"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The Cult of Noble Varieties</w:t>
      </w:r>
    </w:p>
    <w:p w14:paraId="19AB01CF" w14:textId="77777777" w:rsidR="001A6A67" w:rsidRDefault="000F5CBA" w:rsidP="001A6A67">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Eliyahu Scheid describes the planting of the classic varieties in Rishon Le Zion: “</w:t>
      </w:r>
      <w:r w:rsidRPr="00EB6652">
        <w:rPr>
          <w:rFonts w:eastAsia="Times New Roman" w:cstheme="minorHAnsi"/>
          <w:i/>
          <w:iCs/>
          <w:color w:val="000000"/>
          <w:sz w:val="24"/>
          <w:szCs w:val="24"/>
        </w:rPr>
        <w:t xml:space="preserve">Mr. </w:t>
      </w:r>
      <w:proofErr w:type="spellStart"/>
      <w:r w:rsidRPr="00EB6652">
        <w:rPr>
          <w:rFonts w:eastAsia="Times New Roman" w:cstheme="minorHAnsi"/>
          <w:i/>
          <w:iCs/>
          <w:color w:val="000000"/>
          <w:sz w:val="24"/>
          <w:szCs w:val="24"/>
        </w:rPr>
        <w:t>Ermens</w:t>
      </w:r>
      <w:proofErr w:type="spellEnd"/>
      <w:r w:rsidRPr="00EB6652">
        <w:rPr>
          <w:rFonts w:eastAsia="Times New Roman" w:cstheme="minorHAnsi"/>
          <w:i/>
          <w:iCs/>
          <w:color w:val="000000"/>
          <w:sz w:val="24"/>
          <w:szCs w:val="24"/>
        </w:rPr>
        <w:t xml:space="preserve"> sent some of the vines that arrived from India in 1889 from </w:t>
      </w:r>
      <w:proofErr w:type="spellStart"/>
      <w:r w:rsidRPr="00EB6652">
        <w:rPr>
          <w:rFonts w:eastAsia="Times New Roman" w:cstheme="minorHAnsi"/>
          <w:i/>
          <w:iCs/>
          <w:color w:val="000000"/>
          <w:sz w:val="24"/>
          <w:szCs w:val="24"/>
        </w:rPr>
        <w:t>Zichron</w:t>
      </w:r>
      <w:proofErr w:type="spellEnd"/>
      <w:r w:rsidRPr="00EB6652">
        <w:rPr>
          <w:rFonts w:eastAsia="Times New Roman" w:cstheme="minorHAnsi"/>
          <w:i/>
          <w:iCs/>
          <w:color w:val="000000"/>
          <w:sz w:val="24"/>
          <w:szCs w:val="24"/>
        </w:rPr>
        <w:t xml:space="preserve"> </w:t>
      </w:r>
      <w:proofErr w:type="spellStart"/>
      <w:r w:rsidRPr="00EB6652">
        <w:rPr>
          <w:rFonts w:eastAsia="Times New Roman" w:cstheme="minorHAnsi"/>
          <w:i/>
          <w:iCs/>
          <w:color w:val="000000"/>
          <w:sz w:val="24"/>
          <w:szCs w:val="24"/>
        </w:rPr>
        <w:t>Ya’acov</w:t>
      </w:r>
      <w:proofErr w:type="spellEnd"/>
      <w:r w:rsidRPr="00EB6652">
        <w:rPr>
          <w:rFonts w:eastAsia="Times New Roman" w:cstheme="minorHAnsi"/>
          <w:i/>
          <w:iCs/>
          <w:color w:val="000000"/>
          <w:sz w:val="24"/>
          <w:szCs w:val="24"/>
        </w:rPr>
        <w:t xml:space="preserve"> and they grafted the new varieties – Cabernet Franc, Cabernet Sauvignon, Malbec &amp; white varieties Semillon, Sauvignon and also Pinot for champagne – on to the </w:t>
      </w:r>
      <w:proofErr w:type="spellStart"/>
      <w:r w:rsidRPr="00EB6652">
        <w:rPr>
          <w:rFonts w:eastAsia="Times New Roman" w:cstheme="minorHAnsi"/>
          <w:i/>
          <w:iCs/>
          <w:color w:val="000000"/>
          <w:sz w:val="24"/>
          <w:szCs w:val="24"/>
        </w:rPr>
        <w:t>Espart</w:t>
      </w:r>
      <w:proofErr w:type="spellEnd"/>
      <w:r w:rsidRPr="00EB6652">
        <w:rPr>
          <w:rFonts w:eastAsia="Times New Roman" w:cstheme="minorHAnsi"/>
          <w:i/>
          <w:iCs/>
          <w:color w:val="000000"/>
          <w:sz w:val="24"/>
          <w:szCs w:val="24"/>
        </w:rPr>
        <w:t xml:space="preserve"> and</w:t>
      </w:r>
      <w:r w:rsidRPr="00EB6652">
        <w:rPr>
          <w:rFonts w:eastAsia="Times New Roman" w:cstheme="minorHAnsi"/>
          <w:color w:val="000000"/>
          <w:sz w:val="24"/>
          <w:szCs w:val="24"/>
        </w:rPr>
        <w:t xml:space="preserve"> </w:t>
      </w:r>
      <w:proofErr w:type="spellStart"/>
      <w:r w:rsidRPr="00EB6652">
        <w:rPr>
          <w:rFonts w:eastAsia="Times New Roman" w:cstheme="minorHAnsi"/>
          <w:i/>
          <w:iCs/>
          <w:color w:val="000000"/>
          <w:sz w:val="24"/>
          <w:szCs w:val="24"/>
        </w:rPr>
        <w:t>Brachet</w:t>
      </w:r>
      <w:proofErr w:type="spellEnd"/>
      <w:r w:rsidRPr="00EB6652">
        <w:rPr>
          <w:rFonts w:eastAsia="Times New Roman" w:cstheme="minorHAnsi"/>
          <w:color w:val="000000"/>
          <w:sz w:val="24"/>
          <w:szCs w:val="24"/>
        </w:rPr>
        <w:t>”.</w:t>
      </w:r>
    </w:p>
    <w:p w14:paraId="507115AD" w14:textId="77777777" w:rsidR="00D04E4D" w:rsidRDefault="00D04E4D" w:rsidP="00D04E4D">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27A710CB" wp14:editId="4F3BFD9C">
            <wp:extent cx="494364" cy="516835"/>
            <wp:effectExtent l="0" t="0" r="1270" b="0"/>
            <wp:docPr id="3"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1D595F86" w14:textId="77777777" w:rsidR="00D04E4D" w:rsidRPr="00984B14" w:rsidRDefault="00D04E4D" w:rsidP="00D04E4D">
      <w:pPr>
        <w:spacing w:after="0" w:line="240" w:lineRule="auto"/>
        <w:jc w:val="center"/>
        <w:textAlignment w:val="baseline"/>
        <w:rPr>
          <w:rFonts w:eastAsia="Times New Roman" w:cstheme="minorHAnsi"/>
          <w:color w:val="000000"/>
          <w:sz w:val="18"/>
          <w:szCs w:val="18"/>
        </w:rPr>
      </w:pPr>
      <w:r w:rsidRPr="00984B14">
        <w:rPr>
          <w:rFonts w:eastAsia="Times New Roman" w:cstheme="minorHAnsi"/>
          <w:color w:val="000000"/>
          <w:sz w:val="18"/>
          <w:szCs w:val="18"/>
        </w:rPr>
        <w:t>www.adammontefiore.com</w:t>
      </w:r>
    </w:p>
    <w:p w14:paraId="08B24AB6" w14:textId="77777777" w:rsidR="00D04E4D" w:rsidRDefault="00D04E4D" w:rsidP="000F5CBA">
      <w:pPr>
        <w:spacing w:after="0" w:line="240" w:lineRule="auto"/>
        <w:textAlignment w:val="baseline"/>
        <w:rPr>
          <w:rFonts w:eastAsia="Times New Roman" w:cstheme="minorHAnsi"/>
          <w:color w:val="000000"/>
          <w:sz w:val="24"/>
          <w:szCs w:val="24"/>
        </w:rPr>
      </w:pPr>
    </w:p>
    <w:p w14:paraId="3AE8CFFB" w14:textId="77777777" w:rsidR="00D04E4D" w:rsidRDefault="00D04E4D" w:rsidP="000F5CBA">
      <w:pPr>
        <w:spacing w:after="0" w:line="240" w:lineRule="auto"/>
        <w:textAlignment w:val="baseline"/>
        <w:rPr>
          <w:rFonts w:eastAsia="Times New Roman" w:cstheme="minorHAnsi"/>
          <w:color w:val="000000"/>
          <w:sz w:val="24"/>
          <w:szCs w:val="24"/>
        </w:rPr>
      </w:pPr>
    </w:p>
    <w:p w14:paraId="107F9BF0"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 (The author has not found any other evidence of Pinot or of sparkling wine production at that time.)</w:t>
      </w:r>
    </w:p>
    <w:p w14:paraId="0A8E122B" w14:textId="77777777" w:rsidR="00EB6652" w:rsidRPr="00EB6652" w:rsidRDefault="00EB6652" w:rsidP="000F5CBA">
      <w:pPr>
        <w:spacing w:after="0" w:line="240" w:lineRule="auto"/>
        <w:textAlignment w:val="baseline"/>
        <w:rPr>
          <w:rFonts w:eastAsia="Times New Roman" w:cstheme="minorHAnsi"/>
          <w:color w:val="000000"/>
          <w:sz w:val="24"/>
          <w:szCs w:val="24"/>
        </w:rPr>
      </w:pPr>
    </w:p>
    <w:p w14:paraId="075BB625" w14:textId="77777777" w:rsidR="000F5CBA" w:rsidRDefault="000F5CBA" w:rsidP="000F5CBA">
      <w:pPr>
        <w:spacing w:after="0" w:line="240" w:lineRule="auto"/>
        <w:textAlignment w:val="baseline"/>
        <w:rPr>
          <w:rFonts w:eastAsia="Times New Roman" w:cstheme="minorHAnsi"/>
          <w:color w:val="000000"/>
          <w:sz w:val="24"/>
          <w:szCs w:val="24"/>
        </w:rPr>
      </w:pPr>
      <w:proofErr w:type="gramStart"/>
      <w:r w:rsidRPr="00EB6652">
        <w:rPr>
          <w:rFonts w:eastAsia="Times New Roman" w:cstheme="minorHAnsi"/>
          <w:color w:val="000000"/>
          <w:sz w:val="24"/>
          <w:szCs w:val="24"/>
        </w:rPr>
        <w:t>Also</w:t>
      </w:r>
      <w:proofErr w:type="gramEnd"/>
      <w:r w:rsidRPr="00EB6652">
        <w:rPr>
          <w:rFonts w:eastAsia="Times New Roman" w:cstheme="minorHAnsi"/>
          <w:color w:val="000000"/>
          <w:sz w:val="24"/>
          <w:szCs w:val="24"/>
        </w:rPr>
        <w:t xml:space="preserve"> Menashe </w:t>
      </w:r>
      <w:proofErr w:type="spellStart"/>
      <w:r w:rsidRPr="00EB6652">
        <w:rPr>
          <w:rFonts w:eastAsia="Times New Roman" w:cstheme="minorHAnsi"/>
          <w:color w:val="000000"/>
          <w:sz w:val="24"/>
          <w:szCs w:val="24"/>
        </w:rPr>
        <w:t>Meirovitch</w:t>
      </w:r>
      <w:proofErr w:type="spellEnd"/>
      <w:r w:rsidRPr="00EB6652">
        <w:rPr>
          <w:rFonts w:eastAsia="Times New Roman" w:cstheme="minorHAnsi"/>
          <w:color w:val="000000"/>
          <w:sz w:val="24"/>
          <w:szCs w:val="24"/>
        </w:rPr>
        <w:t xml:space="preserve"> referred to the planting: “</w:t>
      </w:r>
      <w:r w:rsidRPr="00625961">
        <w:rPr>
          <w:rFonts w:eastAsia="Times New Roman" w:cstheme="minorHAnsi"/>
          <w:i/>
          <w:iCs/>
          <w:color w:val="000000"/>
          <w:sz w:val="24"/>
          <w:szCs w:val="24"/>
        </w:rPr>
        <w:t>They brought the classic varieties requested by the Baron – Malbec, Cabernet Franc, Cabernet Sauvignon, Merlot &amp; Verde (sic). Those were for red wines. Semillon and Sauvignon were for white wines. For the sweet wines they brought the well-known varieties Muscat and Muscat Malaga</w:t>
      </w:r>
      <w:r w:rsidRPr="00EB6652">
        <w:rPr>
          <w:rFonts w:eastAsia="Times New Roman" w:cstheme="minorHAnsi"/>
          <w:color w:val="000000"/>
          <w:sz w:val="24"/>
          <w:szCs w:val="24"/>
        </w:rPr>
        <w:t xml:space="preserve">.” Interestingly this the only mention found of Merlot during this period. The Muscat referred to was Muscat Blanc a Petit Grains (aka Muscat </w:t>
      </w:r>
      <w:proofErr w:type="spellStart"/>
      <w:r w:rsidRPr="00EB6652">
        <w:rPr>
          <w:rFonts w:eastAsia="Times New Roman" w:cstheme="minorHAnsi"/>
          <w:color w:val="000000"/>
          <w:sz w:val="24"/>
          <w:szCs w:val="24"/>
        </w:rPr>
        <w:t>Canelli</w:t>
      </w:r>
      <w:proofErr w:type="spellEnd"/>
      <w:r w:rsidRPr="00EB6652">
        <w:rPr>
          <w:rFonts w:eastAsia="Times New Roman" w:cstheme="minorHAnsi"/>
          <w:color w:val="000000"/>
          <w:sz w:val="24"/>
          <w:szCs w:val="24"/>
        </w:rPr>
        <w:t xml:space="preserve">) and the Muscat Malaga is a synonym of Muscat of Alexandria, which replaced the </w:t>
      </w:r>
      <w:proofErr w:type="spellStart"/>
      <w:r w:rsidRPr="00EB6652">
        <w:rPr>
          <w:rFonts w:eastAsia="Times New Roman" w:cstheme="minorHAnsi"/>
          <w:color w:val="000000"/>
          <w:sz w:val="24"/>
          <w:szCs w:val="24"/>
        </w:rPr>
        <w:t>Sultanina</w:t>
      </w:r>
      <w:proofErr w:type="spellEnd"/>
      <w:r w:rsidRPr="00EB6652">
        <w:rPr>
          <w:rFonts w:eastAsia="Times New Roman" w:cstheme="minorHAnsi"/>
          <w:color w:val="000000"/>
          <w:sz w:val="24"/>
          <w:szCs w:val="24"/>
        </w:rPr>
        <w:t xml:space="preserve"> vines earlier planted in Rosh Pina for raisins.</w:t>
      </w:r>
    </w:p>
    <w:p w14:paraId="64675798"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6B985E39"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These noble varieties, which were introduced in 1888, became the new fashion. The price the Baron paid for them was three times higher than for the regular varieties. Following his second visit to Israel in April 1893, the planting program continued. The Baron wrote to Scheid: “</w:t>
      </w:r>
      <w:r w:rsidRPr="00625961">
        <w:rPr>
          <w:rFonts w:eastAsia="Times New Roman" w:cstheme="minorHAnsi"/>
          <w:i/>
          <w:iCs/>
          <w:color w:val="000000"/>
          <w:sz w:val="24"/>
          <w:szCs w:val="24"/>
        </w:rPr>
        <w:t xml:space="preserve">Mr. Mortier recommends to plant mostly Cabernet (referring to Cabernet Franc) and as much as possible. Then Malbec, and a smaller amount of Cabernet Sauvignon. Pass this information on to Mr. </w:t>
      </w:r>
      <w:proofErr w:type="spellStart"/>
      <w:r w:rsidRPr="00625961">
        <w:rPr>
          <w:rFonts w:eastAsia="Times New Roman" w:cstheme="minorHAnsi"/>
          <w:i/>
          <w:iCs/>
          <w:color w:val="000000"/>
          <w:sz w:val="24"/>
          <w:szCs w:val="24"/>
        </w:rPr>
        <w:t>Ermens</w:t>
      </w:r>
      <w:proofErr w:type="spellEnd"/>
      <w:r w:rsidRPr="00EB6652">
        <w:rPr>
          <w:rFonts w:eastAsia="Times New Roman" w:cstheme="minorHAnsi"/>
          <w:color w:val="000000"/>
          <w:sz w:val="24"/>
          <w:szCs w:val="24"/>
        </w:rPr>
        <w:t>.”</w:t>
      </w:r>
    </w:p>
    <w:p w14:paraId="4F63A226"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3C5065F2"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The End of the Noble Varieties</w:t>
      </w:r>
    </w:p>
    <w:p w14:paraId="7363BC18"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The first part of the 20th century was marked by massive over production and complex marketing problems. The onset of two World Wars did not help. The markets began to change and together with this, the grape varieties had to be changed. The Baron’s agreement was to purchase all the grapes of the independent settlements like Rehovot and Petach</w:t>
      </w:r>
      <w:r w:rsidR="00863D9F">
        <w:rPr>
          <w:rFonts w:eastAsia="Times New Roman" w:cstheme="minorHAnsi"/>
          <w:color w:val="000000"/>
          <w:sz w:val="24"/>
          <w:szCs w:val="24"/>
        </w:rPr>
        <w:t xml:space="preserve"> </w:t>
      </w:r>
      <w:r w:rsidRPr="00EB6652">
        <w:rPr>
          <w:rFonts w:eastAsia="Times New Roman" w:cstheme="minorHAnsi"/>
          <w:color w:val="000000"/>
          <w:sz w:val="24"/>
          <w:szCs w:val="24"/>
        </w:rPr>
        <w:t>Tikvah, yet the high price he continued to pay for the grapes did not improve the situation. At the end of the 19th century there were surpluses, which reduced prices of grapes. Furthermore the low yields of the noble varieties made them considerably less attractive to the growers.</w:t>
      </w:r>
    </w:p>
    <w:p w14:paraId="5433D3FD"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635860B5"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In 1905 a delegation from JCA, which by that time managed Rothschild’s affairs in the Palestine colonies, decided to check the wine grower’s situation. The conclusions were that there was a global change in demand and that quality wines were being sold at reduced prices. They therefore took the decision to uproot the noble varieties. This took place during 1905 – 1906 and coincided with the founding of </w:t>
      </w:r>
      <w:proofErr w:type="spellStart"/>
      <w:r w:rsidRPr="00EB6652">
        <w:rPr>
          <w:rFonts w:eastAsia="Times New Roman" w:cstheme="minorHAnsi"/>
          <w:color w:val="000000"/>
          <w:sz w:val="24"/>
          <w:szCs w:val="24"/>
        </w:rPr>
        <w:t>Societe</w:t>
      </w:r>
      <w:proofErr w:type="spellEnd"/>
      <w:r w:rsidRPr="00EB6652">
        <w:rPr>
          <w:rFonts w:eastAsia="Times New Roman" w:cstheme="minorHAnsi"/>
          <w:color w:val="000000"/>
          <w:sz w:val="24"/>
          <w:szCs w:val="24"/>
        </w:rPr>
        <w:t xml:space="preserve"> Cooperative </w:t>
      </w:r>
      <w:proofErr w:type="spellStart"/>
      <w:r w:rsidRPr="00EB6652">
        <w:rPr>
          <w:rFonts w:eastAsia="Times New Roman" w:cstheme="minorHAnsi"/>
          <w:color w:val="000000"/>
          <w:sz w:val="24"/>
          <w:szCs w:val="24"/>
        </w:rPr>
        <w:t>Vigneronnes</w:t>
      </w:r>
      <w:proofErr w:type="spellEnd"/>
      <w:r w:rsidRPr="00EB6652">
        <w:rPr>
          <w:rFonts w:eastAsia="Times New Roman" w:cstheme="minorHAnsi"/>
          <w:color w:val="000000"/>
          <w:sz w:val="24"/>
          <w:szCs w:val="24"/>
        </w:rPr>
        <w:t xml:space="preserve"> des Grandes Caves, which was to become known as Carmel Winery. That was the end of the noble varieties, which were only to return to popularity in the 1980’s.</w:t>
      </w:r>
    </w:p>
    <w:p w14:paraId="5082EAC0" w14:textId="77777777" w:rsidR="00625961" w:rsidRDefault="00625961" w:rsidP="000F5CBA">
      <w:pPr>
        <w:spacing w:after="0" w:line="240" w:lineRule="auto"/>
        <w:textAlignment w:val="baseline"/>
        <w:rPr>
          <w:rFonts w:eastAsia="Times New Roman" w:cstheme="minorHAnsi"/>
          <w:color w:val="000000"/>
          <w:sz w:val="24"/>
          <w:szCs w:val="24"/>
        </w:rPr>
      </w:pPr>
    </w:p>
    <w:p w14:paraId="4974B046" w14:textId="77777777" w:rsidR="00D04E4D" w:rsidRDefault="00D04E4D" w:rsidP="00D04E4D">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4B7D168C" wp14:editId="18D6E0A3">
            <wp:extent cx="494364" cy="516835"/>
            <wp:effectExtent l="0" t="0" r="1270" b="0"/>
            <wp:docPr id="4"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1C9B562F" w14:textId="77777777" w:rsidR="001A6A67" w:rsidRPr="00984B14" w:rsidRDefault="00D56874" w:rsidP="00D56874">
      <w:pPr>
        <w:spacing w:after="0" w:line="240" w:lineRule="auto"/>
        <w:jc w:val="center"/>
        <w:textAlignment w:val="baseline"/>
        <w:rPr>
          <w:rFonts w:eastAsia="Times New Roman" w:cstheme="minorHAnsi"/>
          <w:b/>
          <w:bCs/>
          <w:sz w:val="18"/>
          <w:szCs w:val="18"/>
        </w:rPr>
      </w:pPr>
      <w:r w:rsidRPr="00984B14">
        <w:rPr>
          <w:rFonts w:eastAsia="Times New Roman" w:cstheme="minorHAnsi"/>
          <w:b/>
          <w:bCs/>
          <w:sz w:val="18"/>
          <w:szCs w:val="18"/>
        </w:rPr>
        <w:t>www.adammontefiore.com</w:t>
      </w:r>
    </w:p>
    <w:p w14:paraId="0E45FA01" w14:textId="77777777" w:rsidR="000F5CBA" w:rsidRPr="001A6A67" w:rsidRDefault="001A6A67" w:rsidP="001A6A67">
      <w:pPr>
        <w:spacing w:after="0" w:line="240" w:lineRule="auto"/>
        <w:textAlignment w:val="baseline"/>
        <w:rPr>
          <w:rFonts w:eastAsia="Times New Roman" w:cstheme="minorHAnsi"/>
          <w:color w:val="000000"/>
          <w:sz w:val="18"/>
          <w:szCs w:val="18"/>
        </w:rPr>
      </w:pPr>
      <w:r>
        <w:rPr>
          <w:rFonts w:eastAsia="Times New Roman" w:cstheme="minorHAnsi"/>
          <w:b/>
          <w:bCs/>
          <w:color w:val="000000"/>
          <w:sz w:val="24"/>
          <w:szCs w:val="24"/>
          <w:bdr w:val="none" w:sz="0" w:space="0" w:color="auto" w:frame="1"/>
        </w:rPr>
        <w:lastRenderedPageBreak/>
        <w:t>The Mid-</w:t>
      </w:r>
      <w:r w:rsidR="000F5CBA" w:rsidRPr="00EB6652">
        <w:rPr>
          <w:rFonts w:eastAsia="Times New Roman" w:cstheme="minorHAnsi"/>
          <w:b/>
          <w:bCs/>
          <w:color w:val="000000"/>
          <w:sz w:val="24"/>
          <w:szCs w:val="24"/>
          <w:bdr w:val="none" w:sz="0" w:space="0" w:color="auto" w:frame="1"/>
        </w:rPr>
        <w:t>20th Century</w:t>
      </w:r>
    </w:p>
    <w:p w14:paraId="2D94C34B"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The crisis of the First World War and the years following resulted in a further decline of quality varieties. The new planting focused on simple varieties producing good yields instead of quality. Amram </w:t>
      </w:r>
      <w:proofErr w:type="spellStart"/>
      <w:r w:rsidRPr="00EB6652">
        <w:rPr>
          <w:rFonts w:eastAsia="Times New Roman" w:cstheme="minorHAnsi"/>
          <w:color w:val="000000"/>
          <w:sz w:val="24"/>
          <w:szCs w:val="24"/>
        </w:rPr>
        <w:t>Hazanov</w:t>
      </w:r>
      <w:proofErr w:type="spellEnd"/>
      <w:r w:rsidRPr="00EB6652">
        <w:rPr>
          <w:rFonts w:eastAsia="Times New Roman" w:cstheme="minorHAnsi"/>
          <w:color w:val="000000"/>
          <w:sz w:val="24"/>
          <w:szCs w:val="24"/>
        </w:rPr>
        <w:t xml:space="preserve">, an agronomist born in </w:t>
      </w:r>
      <w:proofErr w:type="spellStart"/>
      <w:r w:rsidRPr="00EB6652">
        <w:rPr>
          <w:rFonts w:eastAsia="Times New Roman" w:cstheme="minorHAnsi"/>
          <w:color w:val="000000"/>
          <w:sz w:val="24"/>
          <w:szCs w:val="24"/>
        </w:rPr>
        <w:t>Gedera</w:t>
      </w:r>
      <w:proofErr w:type="spellEnd"/>
      <w:r w:rsidRPr="00EB6652">
        <w:rPr>
          <w:rFonts w:eastAsia="Times New Roman" w:cstheme="minorHAnsi"/>
          <w:color w:val="000000"/>
          <w:sz w:val="24"/>
          <w:szCs w:val="24"/>
        </w:rPr>
        <w:t xml:space="preserve">, who returned from studies in California, had some success growing </w:t>
      </w:r>
      <w:proofErr w:type="spellStart"/>
      <w:r w:rsidRPr="00EB6652">
        <w:rPr>
          <w:rFonts w:eastAsia="Times New Roman" w:cstheme="minorHAnsi"/>
          <w:color w:val="000000"/>
          <w:sz w:val="24"/>
          <w:szCs w:val="24"/>
        </w:rPr>
        <w:t>Trebbiano</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Ugni</w:t>
      </w:r>
      <w:proofErr w:type="spellEnd"/>
      <w:r w:rsidRPr="00EB6652">
        <w:rPr>
          <w:rFonts w:eastAsia="Times New Roman" w:cstheme="minorHAnsi"/>
          <w:color w:val="000000"/>
          <w:sz w:val="24"/>
          <w:szCs w:val="24"/>
        </w:rPr>
        <w:t xml:space="preserve"> Blanc) and </w:t>
      </w:r>
      <w:proofErr w:type="spellStart"/>
      <w:r w:rsidRPr="00EB6652">
        <w:rPr>
          <w:rFonts w:eastAsia="Times New Roman" w:cstheme="minorHAnsi"/>
          <w:color w:val="000000"/>
          <w:sz w:val="24"/>
          <w:szCs w:val="24"/>
        </w:rPr>
        <w:t>Aramon</w:t>
      </w:r>
      <w:proofErr w:type="spellEnd"/>
      <w:r w:rsidRPr="00EB6652">
        <w:rPr>
          <w:rFonts w:eastAsia="Times New Roman" w:cstheme="minorHAnsi"/>
          <w:color w:val="000000"/>
          <w:sz w:val="24"/>
          <w:szCs w:val="24"/>
        </w:rPr>
        <w:t xml:space="preserve">. In 1925 two new varieties were bought from France, Alicante </w:t>
      </w:r>
      <w:proofErr w:type="spellStart"/>
      <w:r w:rsidRPr="00EB6652">
        <w:rPr>
          <w:rFonts w:eastAsia="Times New Roman" w:cstheme="minorHAnsi"/>
          <w:color w:val="000000"/>
          <w:sz w:val="24"/>
          <w:szCs w:val="24"/>
        </w:rPr>
        <w:t>Bouschet</w:t>
      </w:r>
      <w:proofErr w:type="spellEnd"/>
      <w:r w:rsidRPr="00EB6652">
        <w:rPr>
          <w:rFonts w:eastAsia="Times New Roman" w:cstheme="minorHAnsi"/>
          <w:color w:val="000000"/>
          <w:sz w:val="24"/>
          <w:szCs w:val="24"/>
        </w:rPr>
        <w:t xml:space="preserve"> and Grand Noir.</w:t>
      </w:r>
    </w:p>
    <w:p w14:paraId="3F14E04C"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By the beginning of the 1930’s, food grapes began to be used in larger quantities. At that time there a developing market for these and the food concern </w:t>
      </w:r>
      <w:proofErr w:type="spellStart"/>
      <w:r w:rsidRPr="00EB6652">
        <w:rPr>
          <w:rFonts w:eastAsia="Times New Roman" w:cstheme="minorHAnsi"/>
          <w:color w:val="000000"/>
          <w:sz w:val="24"/>
          <w:szCs w:val="24"/>
        </w:rPr>
        <w:t>Tnuva</w:t>
      </w:r>
      <w:proofErr w:type="spellEnd"/>
      <w:r w:rsidRPr="00EB6652">
        <w:rPr>
          <w:rFonts w:eastAsia="Times New Roman" w:cstheme="minorHAnsi"/>
          <w:color w:val="000000"/>
          <w:sz w:val="24"/>
          <w:szCs w:val="24"/>
        </w:rPr>
        <w:t xml:space="preserve"> began to sell grapes and the surplus was sold to </w:t>
      </w:r>
      <w:proofErr w:type="spellStart"/>
      <w:r w:rsidRPr="00EB6652">
        <w:rPr>
          <w:rFonts w:eastAsia="Times New Roman" w:cstheme="minorHAnsi"/>
          <w:color w:val="000000"/>
          <w:sz w:val="24"/>
          <w:szCs w:val="24"/>
        </w:rPr>
        <w:t>Zichron</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Ya’acov</w:t>
      </w:r>
      <w:proofErr w:type="spellEnd"/>
      <w:r w:rsidRPr="00EB6652">
        <w:rPr>
          <w:rFonts w:eastAsia="Times New Roman" w:cstheme="minorHAnsi"/>
          <w:color w:val="000000"/>
          <w:sz w:val="24"/>
          <w:szCs w:val="24"/>
        </w:rPr>
        <w:t xml:space="preserve"> Wine Cellars, Friedman Winery in Petach Tikvah (later Frie</w:t>
      </w:r>
      <w:r w:rsidR="00625961">
        <w:rPr>
          <w:rFonts w:eastAsia="Times New Roman" w:cstheme="minorHAnsi"/>
          <w:color w:val="000000"/>
          <w:sz w:val="24"/>
          <w:szCs w:val="24"/>
        </w:rPr>
        <w:t>dman-</w:t>
      </w:r>
      <w:proofErr w:type="spellStart"/>
      <w:r w:rsidR="00625961">
        <w:rPr>
          <w:rFonts w:eastAsia="Times New Roman" w:cstheme="minorHAnsi"/>
          <w:color w:val="000000"/>
          <w:sz w:val="24"/>
          <w:szCs w:val="24"/>
        </w:rPr>
        <w:t>Tnuva</w:t>
      </w:r>
      <w:proofErr w:type="spellEnd"/>
      <w:r w:rsidR="00625961">
        <w:rPr>
          <w:rFonts w:eastAsia="Times New Roman" w:cstheme="minorHAnsi"/>
          <w:color w:val="000000"/>
          <w:sz w:val="24"/>
          <w:szCs w:val="24"/>
        </w:rPr>
        <w:t>) and the winery at S</w:t>
      </w:r>
      <w:r w:rsidRPr="00EB6652">
        <w:rPr>
          <w:rFonts w:eastAsia="Times New Roman" w:cstheme="minorHAnsi"/>
          <w:color w:val="000000"/>
          <w:sz w:val="24"/>
          <w:szCs w:val="24"/>
        </w:rPr>
        <w:t>arona owned by the Templars.</w:t>
      </w:r>
    </w:p>
    <w:p w14:paraId="1EEDAB76"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1ED79E45" w14:textId="77777777" w:rsidR="000F5CBA" w:rsidRDefault="000F5CBA" w:rsidP="000F5CBA">
      <w:pPr>
        <w:spacing w:after="0" w:line="240" w:lineRule="auto"/>
        <w:textAlignment w:val="baseline"/>
        <w:rPr>
          <w:rFonts w:eastAsia="Times New Roman" w:cstheme="minorHAnsi"/>
          <w:color w:val="000000"/>
          <w:sz w:val="24"/>
          <w:szCs w:val="24"/>
        </w:rPr>
      </w:pPr>
      <w:proofErr w:type="spellStart"/>
      <w:r w:rsidRPr="00EB6652">
        <w:rPr>
          <w:rFonts w:eastAsia="Times New Roman" w:cstheme="minorHAnsi"/>
          <w:color w:val="000000"/>
          <w:sz w:val="24"/>
          <w:szCs w:val="24"/>
        </w:rPr>
        <w:t>Ya’acov</w:t>
      </w:r>
      <w:proofErr w:type="spellEnd"/>
      <w:r w:rsidRPr="00EB6652">
        <w:rPr>
          <w:rFonts w:eastAsia="Times New Roman" w:cstheme="minorHAnsi"/>
          <w:color w:val="000000"/>
          <w:sz w:val="24"/>
          <w:szCs w:val="24"/>
        </w:rPr>
        <w:t xml:space="preserve"> Avni, manager of </w:t>
      </w:r>
      <w:proofErr w:type="spellStart"/>
      <w:r w:rsidRPr="00EB6652">
        <w:rPr>
          <w:rFonts w:eastAsia="Times New Roman" w:cstheme="minorHAnsi"/>
          <w:color w:val="000000"/>
          <w:sz w:val="24"/>
          <w:szCs w:val="24"/>
        </w:rPr>
        <w:t>Zichron</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Ya’acov</w:t>
      </w:r>
      <w:proofErr w:type="spellEnd"/>
      <w:r w:rsidRPr="00EB6652">
        <w:rPr>
          <w:rFonts w:eastAsia="Times New Roman" w:cstheme="minorHAnsi"/>
          <w:color w:val="000000"/>
          <w:sz w:val="24"/>
          <w:szCs w:val="24"/>
        </w:rPr>
        <w:t xml:space="preserve"> Wine Cellars, was a witness of the varieties of the 1940’s. In his book, ‘Know Your Vineyard’ published in 1944, he recorded the following information. The white varieties were: “Semillon 15-20%, used to make dry or semi dry wines and sweet wines from the very best grapes; </w:t>
      </w:r>
      <w:proofErr w:type="spellStart"/>
      <w:r w:rsidRPr="00EB6652">
        <w:rPr>
          <w:rFonts w:eastAsia="Times New Roman" w:cstheme="minorHAnsi"/>
          <w:color w:val="000000"/>
          <w:sz w:val="24"/>
          <w:szCs w:val="24"/>
        </w:rPr>
        <w:t>Ugni</w:t>
      </w:r>
      <w:proofErr w:type="spellEnd"/>
      <w:r w:rsidRPr="00EB6652">
        <w:rPr>
          <w:rFonts w:eastAsia="Times New Roman" w:cstheme="minorHAnsi"/>
          <w:color w:val="000000"/>
          <w:sz w:val="24"/>
          <w:szCs w:val="24"/>
        </w:rPr>
        <w:t xml:space="preserve"> Blanc 5%; </w:t>
      </w:r>
      <w:proofErr w:type="spellStart"/>
      <w:r w:rsidRPr="00EB6652">
        <w:rPr>
          <w:rFonts w:eastAsia="Times New Roman" w:cstheme="minorHAnsi"/>
          <w:color w:val="000000"/>
          <w:sz w:val="24"/>
          <w:szCs w:val="24"/>
        </w:rPr>
        <w:t>Clairette</w:t>
      </w:r>
      <w:proofErr w:type="spellEnd"/>
      <w:r w:rsidRPr="00EB6652">
        <w:rPr>
          <w:rFonts w:eastAsia="Times New Roman" w:cstheme="minorHAnsi"/>
          <w:color w:val="000000"/>
          <w:sz w:val="24"/>
          <w:szCs w:val="24"/>
        </w:rPr>
        <w:t xml:space="preserve"> 5%, made up of Big </w:t>
      </w:r>
      <w:proofErr w:type="spellStart"/>
      <w:r w:rsidRPr="00EB6652">
        <w:rPr>
          <w:rFonts w:eastAsia="Times New Roman" w:cstheme="minorHAnsi"/>
          <w:color w:val="000000"/>
          <w:sz w:val="24"/>
          <w:szCs w:val="24"/>
        </w:rPr>
        <w:t>Clairette</w:t>
      </w:r>
      <w:proofErr w:type="spellEnd"/>
      <w:r w:rsidRPr="00EB6652">
        <w:rPr>
          <w:rFonts w:eastAsia="Times New Roman" w:cstheme="minorHAnsi"/>
          <w:color w:val="000000"/>
          <w:sz w:val="24"/>
          <w:szCs w:val="24"/>
        </w:rPr>
        <w:t xml:space="preserve"> and Small </w:t>
      </w:r>
      <w:proofErr w:type="spellStart"/>
      <w:r w:rsidRPr="00EB6652">
        <w:rPr>
          <w:rFonts w:eastAsia="Times New Roman" w:cstheme="minorHAnsi"/>
          <w:color w:val="000000"/>
          <w:sz w:val="24"/>
          <w:szCs w:val="24"/>
        </w:rPr>
        <w:t>Clairette</w:t>
      </w:r>
      <w:proofErr w:type="spellEnd"/>
      <w:r w:rsidRPr="00EB6652">
        <w:rPr>
          <w:rFonts w:eastAsia="Times New Roman" w:cstheme="minorHAnsi"/>
          <w:color w:val="000000"/>
          <w:sz w:val="24"/>
          <w:szCs w:val="24"/>
        </w:rPr>
        <w:t xml:space="preserve">; Muscat Blanc a Petit Grains 1-2%; and Muscat </w:t>
      </w:r>
      <w:proofErr w:type="spellStart"/>
      <w:r w:rsidRPr="00EB6652">
        <w:rPr>
          <w:rFonts w:eastAsia="Times New Roman" w:cstheme="minorHAnsi"/>
          <w:color w:val="000000"/>
          <w:sz w:val="24"/>
          <w:szCs w:val="24"/>
        </w:rPr>
        <w:t>Alexandroni</w:t>
      </w:r>
      <w:proofErr w:type="spellEnd"/>
      <w:r w:rsidRPr="00EB6652">
        <w:rPr>
          <w:rFonts w:eastAsia="Times New Roman" w:cstheme="minorHAnsi"/>
          <w:color w:val="000000"/>
          <w:sz w:val="24"/>
          <w:szCs w:val="24"/>
        </w:rPr>
        <w:t xml:space="preserve"> 2-3%,which had two uses as a food grape &amp; for making sweet wines.”</w:t>
      </w:r>
    </w:p>
    <w:p w14:paraId="50DF6CB8"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265ABCC4"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The red wine grapes were: “</w:t>
      </w:r>
      <w:r w:rsidRPr="00625961">
        <w:rPr>
          <w:rFonts w:eastAsia="Times New Roman" w:cstheme="minorHAnsi"/>
          <w:i/>
          <w:iCs/>
          <w:color w:val="000000"/>
          <w:sz w:val="24"/>
          <w:szCs w:val="24"/>
        </w:rPr>
        <w:t xml:space="preserve">Cabernet Sauvignon 3%; Malbec 3% (these were the base of the best dry red wines, but because of low yields were gradually disappearing); Carignan 20%; Alicante Grenache 35% (thought to have no character and therefore used for everything); Alicante </w:t>
      </w:r>
      <w:proofErr w:type="spellStart"/>
      <w:r w:rsidRPr="00625961">
        <w:rPr>
          <w:rFonts w:eastAsia="Times New Roman" w:cstheme="minorHAnsi"/>
          <w:i/>
          <w:iCs/>
          <w:color w:val="000000"/>
          <w:sz w:val="24"/>
          <w:szCs w:val="24"/>
        </w:rPr>
        <w:t>Bouschet</w:t>
      </w:r>
      <w:proofErr w:type="spellEnd"/>
      <w:r w:rsidRPr="00625961">
        <w:rPr>
          <w:rFonts w:eastAsia="Times New Roman" w:cstheme="minorHAnsi"/>
          <w:i/>
          <w:iCs/>
          <w:color w:val="000000"/>
          <w:sz w:val="24"/>
          <w:szCs w:val="24"/>
        </w:rPr>
        <w:t xml:space="preserve"> 5% – from the </w:t>
      </w:r>
      <w:proofErr w:type="spellStart"/>
      <w:r w:rsidRPr="00625961">
        <w:rPr>
          <w:rFonts w:eastAsia="Times New Roman" w:cstheme="minorHAnsi"/>
          <w:i/>
          <w:iCs/>
          <w:color w:val="000000"/>
          <w:sz w:val="24"/>
          <w:szCs w:val="24"/>
        </w:rPr>
        <w:t>Bouschet</w:t>
      </w:r>
      <w:proofErr w:type="spellEnd"/>
      <w:r w:rsidRPr="00625961">
        <w:rPr>
          <w:rFonts w:eastAsia="Times New Roman" w:cstheme="minorHAnsi"/>
          <w:i/>
          <w:iCs/>
          <w:color w:val="000000"/>
          <w:sz w:val="24"/>
          <w:szCs w:val="24"/>
        </w:rPr>
        <w:t xml:space="preserve"> hybrid family – used for blending simple wines.</w:t>
      </w:r>
      <w:r w:rsidRPr="00EB6652">
        <w:rPr>
          <w:rFonts w:eastAsia="Times New Roman" w:cstheme="minorHAnsi"/>
          <w:color w:val="000000"/>
          <w:sz w:val="24"/>
          <w:szCs w:val="24"/>
        </w:rPr>
        <w:t xml:space="preserve">” A surprising addition was the </w:t>
      </w:r>
      <w:proofErr w:type="spellStart"/>
      <w:r w:rsidRPr="00EB6652">
        <w:rPr>
          <w:rFonts w:eastAsia="Times New Roman" w:cstheme="minorHAnsi"/>
          <w:color w:val="000000"/>
          <w:sz w:val="24"/>
          <w:szCs w:val="24"/>
        </w:rPr>
        <w:t>Carlicant</w:t>
      </w:r>
      <w:proofErr w:type="spellEnd"/>
      <w:r w:rsidRPr="00EB6652">
        <w:rPr>
          <w:rFonts w:eastAsia="Times New Roman" w:cstheme="minorHAnsi"/>
          <w:color w:val="000000"/>
          <w:sz w:val="24"/>
          <w:szCs w:val="24"/>
        </w:rPr>
        <w:t xml:space="preserve"> (a cross of Alicante </w:t>
      </w:r>
      <w:proofErr w:type="spellStart"/>
      <w:r w:rsidRPr="00EB6652">
        <w:rPr>
          <w:rFonts w:eastAsia="Times New Roman" w:cstheme="minorHAnsi"/>
          <w:color w:val="000000"/>
          <w:sz w:val="24"/>
          <w:szCs w:val="24"/>
        </w:rPr>
        <w:t>Bouschet</w:t>
      </w:r>
      <w:proofErr w:type="spellEnd"/>
      <w:r w:rsidRPr="00EB6652">
        <w:rPr>
          <w:rFonts w:eastAsia="Times New Roman" w:cstheme="minorHAnsi"/>
          <w:color w:val="000000"/>
          <w:sz w:val="24"/>
          <w:szCs w:val="24"/>
        </w:rPr>
        <w:t xml:space="preserve"> &amp; Carignan) – a new variety, brought to Israel by the government on Avni’s </w:t>
      </w:r>
      <w:proofErr w:type="spellStart"/>
      <w:r w:rsidRPr="00EB6652">
        <w:rPr>
          <w:rFonts w:eastAsia="Times New Roman" w:cstheme="minorHAnsi"/>
          <w:color w:val="000000"/>
          <w:sz w:val="24"/>
          <w:szCs w:val="24"/>
        </w:rPr>
        <w:t>recomendation</w:t>
      </w:r>
      <w:proofErr w:type="spellEnd"/>
      <w:r w:rsidRPr="00EB6652">
        <w:rPr>
          <w:rFonts w:eastAsia="Times New Roman" w:cstheme="minorHAnsi"/>
          <w:color w:val="000000"/>
          <w:sz w:val="24"/>
          <w:szCs w:val="24"/>
        </w:rPr>
        <w:t xml:space="preserve">. In the appendix of the book more varieties were listed </w:t>
      </w:r>
      <w:proofErr w:type="spellStart"/>
      <w:r w:rsidRPr="00EB6652">
        <w:rPr>
          <w:rFonts w:eastAsia="Times New Roman" w:cstheme="minorHAnsi"/>
          <w:color w:val="000000"/>
          <w:sz w:val="24"/>
          <w:szCs w:val="24"/>
        </w:rPr>
        <w:t>Bordolo</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Clairette</w:t>
      </w:r>
      <w:proofErr w:type="spellEnd"/>
      <w:r w:rsidRPr="00EB6652">
        <w:rPr>
          <w:rFonts w:eastAsia="Times New Roman" w:cstheme="minorHAnsi"/>
          <w:color w:val="000000"/>
          <w:sz w:val="24"/>
          <w:szCs w:val="24"/>
        </w:rPr>
        <w:t xml:space="preserve"> small, Grand Noir, Petite </w:t>
      </w:r>
      <w:proofErr w:type="spellStart"/>
      <w:r w:rsidRPr="00EB6652">
        <w:rPr>
          <w:rFonts w:eastAsia="Times New Roman" w:cstheme="minorHAnsi"/>
          <w:color w:val="000000"/>
          <w:sz w:val="24"/>
          <w:szCs w:val="24"/>
        </w:rPr>
        <w:t>Bouschet</w:t>
      </w:r>
      <w:proofErr w:type="spellEnd"/>
      <w:r w:rsidRPr="00EB6652">
        <w:rPr>
          <w:rFonts w:eastAsia="Times New Roman" w:cstheme="minorHAnsi"/>
          <w:color w:val="000000"/>
          <w:sz w:val="24"/>
          <w:szCs w:val="24"/>
        </w:rPr>
        <w:t>, but these were only in very small quantities.</w:t>
      </w:r>
    </w:p>
    <w:p w14:paraId="02087097"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18D40BFA"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In the 1950’s, after the War of Independence &amp; Second World War, </w:t>
      </w:r>
      <w:proofErr w:type="spellStart"/>
      <w:r w:rsidRPr="00EB6652">
        <w:rPr>
          <w:rFonts w:eastAsia="Times New Roman" w:cstheme="minorHAnsi"/>
          <w:color w:val="000000"/>
          <w:sz w:val="24"/>
          <w:szCs w:val="24"/>
        </w:rPr>
        <w:t>Elyakum</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Oshtashinshky</w:t>
      </w:r>
      <w:proofErr w:type="spellEnd"/>
      <w:r w:rsidRPr="00EB6652">
        <w:rPr>
          <w:rFonts w:eastAsia="Times New Roman" w:cstheme="minorHAnsi"/>
          <w:color w:val="000000"/>
          <w:sz w:val="24"/>
          <w:szCs w:val="24"/>
        </w:rPr>
        <w:t>, General Manager of SCV, noted signs of revival in the Annual Report 1954. The emigration of the early 1950’s had brought a rise in demand of sweet simple wines and reduced the demand for table wine.</w:t>
      </w:r>
    </w:p>
    <w:p w14:paraId="19DC355D"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A booklet published in 1967 by </w:t>
      </w:r>
      <w:proofErr w:type="spellStart"/>
      <w:r w:rsidRPr="00EB6652">
        <w:rPr>
          <w:rFonts w:eastAsia="Times New Roman" w:cstheme="minorHAnsi"/>
          <w:color w:val="000000"/>
          <w:sz w:val="24"/>
          <w:szCs w:val="24"/>
        </w:rPr>
        <w:t>Arnon</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Sofer</w:t>
      </w:r>
      <w:proofErr w:type="spellEnd"/>
      <w:r w:rsidRPr="00EB6652">
        <w:rPr>
          <w:rFonts w:eastAsia="Times New Roman" w:cstheme="minorHAnsi"/>
          <w:color w:val="000000"/>
          <w:sz w:val="24"/>
          <w:szCs w:val="24"/>
        </w:rPr>
        <w:t xml:space="preserve"> on the wine industry of the day, reconfirmed the changes in grape varieties. Carignan, first </w:t>
      </w:r>
      <w:r w:rsidR="00625961">
        <w:rPr>
          <w:rFonts w:eastAsia="Times New Roman" w:cstheme="minorHAnsi"/>
          <w:color w:val="000000"/>
          <w:sz w:val="24"/>
          <w:szCs w:val="24"/>
        </w:rPr>
        <w:t xml:space="preserve">introduced by </w:t>
      </w:r>
      <w:proofErr w:type="spellStart"/>
      <w:r w:rsidR="00625961">
        <w:rPr>
          <w:rFonts w:eastAsia="Times New Roman" w:cstheme="minorHAnsi"/>
          <w:color w:val="000000"/>
          <w:sz w:val="24"/>
          <w:szCs w:val="24"/>
        </w:rPr>
        <w:t>Mikve</w:t>
      </w:r>
      <w:proofErr w:type="spellEnd"/>
      <w:r w:rsidR="00625961">
        <w:rPr>
          <w:rFonts w:eastAsia="Times New Roman" w:cstheme="minorHAnsi"/>
          <w:color w:val="000000"/>
          <w:sz w:val="24"/>
          <w:szCs w:val="24"/>
        </w:rPr>
        <w:t xml:space="preserve"> Israel and </w:t>
      </w:r>
      <w:r w:rsidRPr="00EB6652">
        <w:rPr>
          <w:rFonts w:eastAsia="Times New Roman" w:cstheme="minorHAnsi"/>
          <w:color w:val="000000"/>
          <w:sz w:val="24"/>
          <w:szCs w:val="24"/>
        </w:rPr>
        <w:t>planted in</w:t>
      </w:r>
      <w:r w:rsidR="00625961">
        <w:rPr>
          <w:rFonts w:eastAsia="Times New Roman" w:cstheme="minorHAnsi"/>
          <w:color w:val="000000"/>
          <w:sz w:val="24"/>
          <w:szCs w:val="24"/>
        </w:rPr>
        <w:t xml:space="preserve"> the experimental vineyards of</w:t>
      </w:r>
      <w:r w:rsidRPr="00EB6652">
        <w:rPr>
          <w:rFonts w:eastAsia="Times New Roman" w:cstheme="minorHAnsi"/>
          <w:color w:val="000000"/>
          <w:sz w:val="24"/>
          <w:szCs w:val="24"/>
        </w:rPr>
        <w:t xml:space="preserve"> 1882, was now king of the castle.</w:t>
      </w:r>
    </w:p>
    <w:p w14:paraId="2FF7FC77" w14:textId="77777777" w:rsidR="00625961" w:rsidRDefault="00625961" w:rsidP="000F5CBA">
      <w:pPr>
        <w:spacing w:after="0" w:line="240" w:lineRule="auto"/>
        <w:textAlignment w:val="baseline"/>
        <w:rPr>
          <w:rFonts w:eastAsia="Times New Roman" w:cstheme="minorHAnsi"/>
          <w:color w:val="000000"/>
          <w:sz w:val="24"/>
          <w:szCs w:val="24"/>
        </w:rPr>
      </w:pPr>
    </w:p>
    <w:p w14:paraId="579D263D" w14:textId="77777777" w:rsidR="001A6A67" w:rsidRDefault="001A6A67" w:rsidP="000F5CBA">
      <w:pPr>
        <w:spacing w:after="0" w:line="240" w:lineRule="auto"/>
        <w:textAlignment w:val="baseline"/>
        <w:rPr>
          <w:rFonts w:eastAsia="Times New Roman" w:cstheme="minorHAnsi"/>
          <w:color w:val="000000"/>
          <w:sz w:val="24"/>
          <w:szCs w:val="24"/>
        </w:rPr>
      </w:pPr>
    </w:p>
    <w:p w14:paraId="42D0D72A" w14:textId="77777777" w:rsidR="001A6A67" w:rsidRDefault="001A6A67" w:rsidP="000F5CBA">
      <w:pPr>
        <w:spacing w:after="0" w:line="240" w:lineRule="auto"/>
        <w:textAlignment w:val="baseline"/>
        <w:rPr>
          <w:rFonts w:eastAsia="Times New Roman" w:cstheme="minorHAnsi"/>
          <w:color w:val="000000"/>
          <w:sz w:val="24"/>
          <w:szCs w:val="24"/>
        </w:rPr>
      </w:pPr>
    </w:p>
    <w:p w14:paraId="60DB3A67" w14:textId="77777777" w:rsidR="001A6A67" w:rsidRDefault="001A6A67" w:rsidP="000F5CBA">
      <w:pPr>
        <w:spacing w:after="0" w:line="240" w:lineRule="auto"/>
        <w:textAlignment w:val="baseline"/>
        <w:rPr>
          <w:rFonts w:eastAsia="Times New Roman" w:cstheme="minorHAnsi"/>
          <w:color w:val="000000"/>
          <w:sz w:val="24"/>
          <w:szCs w:val="24"/>
        </w:rPr>
      </w:pPr>
    </w:p>
    <w:p w14:paraId="555C5A95" w14:textId="77777777" w:rsidR="00D04E4D" w:rsidRDefault="00D04E4D" w:rsidP="00D04E4D">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067496A6" wp14:editId="41C41215">
            <wp:extent cx="494364" cy="516835"/>
            <wp:effectExtent l="0" t="0" r="1270" b="0"/>
            <wp:docPr id="5"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530BE5D0" w14:textId="77777777" w:rsidR="00D04E4D" w:rsidRPr="00984B14" w:rsidRDefault="00D04E4D" w:rsidP="001A6A67">
      <w:pPr>
        <w:spacing w:after="0" w:line="240" w:lineRule="auto"/>
        <w:jc w:val="center"/>
        <w:textAlignment w:val="baseline"/>
        <w:rPr>
          <w:rFonts w:eastAsia="Times New Roman" w:cstheme="minorHAnsi"/>
          <w:b/>
          <w:bCs/>
          <w:color w:val="000000"/>
          <w:sz w:val="18"/>
          <w:szCs w:val="18"/>
        </w:rPr>
      </w:pPr>
      <w:r w:rsidRPr="00984B14">
        <w:rPr>
          <w:rFonts w:eastAsia="Times New Roman" w:cstheme="minorHAnsi"/>
          <w:b/>
          <w:bCs/>
          <w:color w:val="000000"/>
          <w:sz w:val="18"/>
          <w:szCs w:val="18"/>
        </w:rPr>
        <w:t>www.adammontefiore.com</w:t>
      </w:r>
    </w:p>
    <w:p w14:paraId="0A7C34AF" w14:textId="77777777" w:rsidR="00D04E4D" w:rsidRPr="00EB6652" w:rsidRDefault="00D04E4D" w:rsidP="000F5CBA">
      <w:pPr>
        <w:spacing w:after="0" w:line="240" w:lineRule="auto"/>
        <w:textAlignment w:val="baseline"/>
        <w:rPr>
          <w:rFonts w:eastAsia="Times New Roman" w:cstheme="minorHAnsi"/>
          <w:color w:val="000000"/>
          <w:sz w:val="24"/>
          <w:szCs w:val="24"/>
        </w:rPr>
      </w:pPr>
    </w:p>
    <w:p w14:paraId="59FDC210"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Revolution</w:t>
      </w:r>
    </w:p>
    <w:p w14:paraId="770ACB42"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The 1970’s brought no good news. French </w:t>
      </w:r>
      <w:proofErr w:type="spellStart"/>
      <w:r w:rsidRPr="00EB6652">
        <w:rPr>
          <w:rFonts w:eastAsia="Times New Roman" w:cstheme="minorHAnsi"/>
          <w:color w:val="000000"/>
          <w:sz w:val="24"/>
          <w:szCs w:val="24"/>
        </w:rPr>
        <w:t>Colombard</w:t>
      </w:r>
      <w:proofErr w:type="spellEnd"/>
      <w:r w:rsidRPr="00EB6652">
        <w:rPr>
          <w:rFonts w:eastAsia="Times New Roman" w:cstheme="minorHAnsi"/>
          <w:color w:val="000000"/>
          <w:sz w:val="24"/>
          <w:szCs w:val="24"/>
        </w:rPr>
        <w:t xml:space="preserve">, from 1974, replaced the Semillon as the dominant white grape. The </w:t>
      </w:r>
      <w:proofErr w:type="spellStart"/>
      <w:r w:rsidRPr="00EB6652">
        <w:rPr>
          <w:rFonts w:eastAsia="Times New Roman" w:cstheme="minorHAnsi"/>
          <w:color w:val="000000"/>
          <w:sz w:val="24"/>
          <w:szCs w:val="24"/>
        </w:rPr>
        <w:t>Clairette</w:t>
      </w:r>
      <w:proofErr w:type="spellEnd"/>
      <w:r w:rsidRPr="00EB6652">
        <w:rPr>
          <w:rFonts w:eastAsia="Times New Roman" w:cstheme="minorHAnsi"/>
          <w:color w:val="000000"/>
          <w:sz w:val="24"/>
          <w:szCs w:val="24"/>
        </w:rPr>
        <w:t xml:space="preserve"> &amp; </w:t>
      </w:r>
      <w:proofErr w:type="spellStart"/>
      <w:r w:rsidRPr="00EB6652">
        <w:rPr>
          <w:rFonts w:eastAsia="Times New Roman" w:cstheme="minorHAnsi"/>
          <w:color w:val="000000"/>
          <w:sz w:val="24"/>
          <w:szCs w:val="24"/>
        </w:rPr>
        <w:t>Ugni</w:t>
      </w:r>
      <w:proofErr w:type="spellEnd"/>
      <w:r w:rsidRPr="00EB6652">
        <w:rPr>
          <w:rFonts w:eastAsia="Times New Roman" w:cstheme="minorHAnsi"/>
          <w:color w:val="000000"/>
          <w:sz w:val="24"/>
          <w:szCs w:val="24"/>
        </w:rPr>
        <w:t xml:space="preserve"> Blanc almost vanished. Two new white varieties went on stage: Chenin Blanc &amp; Emerald Riesling. The Emerald Riesling was a Californian cross between Riesling &amp; Muscadelle, developed by UC Davis in 1948. It made </w:t>
      </w:r>
      <w:proofErr w:type="spellStart"/>
      <w:r w:rsidRPr="00EB6652">
        <w:rPr>
          <w:rFonts w:eastAsia="Times New Roman" w:cstheme="minorHAnsi"/>
          <w:color w:val="000000"/>
          <w:sz w:val="24"/>
          <w:szCs w:val="24"/>
        </w:rPr>
        <w:t>aliyah</w:t>
      </w:r>
      <w:proofErr w:type="spellEnd"/>
      <w:r w:rsidRPr="00EB6652">
        <w:rPr>
          <w:rFonts w:eastAsia="Times New Roman" w:cstheme="minorHAnsi"/>
          <w:color w:val="000000"/>
          <w:sz w:val="24"/>
          <w:szCs w:val="24"/>
        </w:rPr>
        <w:t xml:space="preserve"> in 1979 and became an important variety in a short time. A newcomer amongst the reds was Petite </w:t>
      </w:r>
      <w:proofErr w:type="spellStart"/>
      <w:r w:rsidRPr="00EB6652">
        <w:rPr>
          <w:rFonts w:eastAsia="Times New Roman" w:cstheme="minorHAnsi"/>
          <w:color w:val="000000"/>
          <w:sz w:val="24"/>
          <w:szCs w:val="24"/>
        </w:rPr>
        <w:t>Sirah</w:t>
      </w:r>
      <w:proofErr w:type="spellEnd"/>
      <w:r w:rsidRPr="00EB6652">
        <w:rPr>
          <w:rFonts w:eastAsia="Times New Roman" w:cstheme="minorHAnsi"/>
          <w:color w:val="000000"/>
          <w:sz w:val="24"/>
          <w:szCs w:val="24"/>
        </w:rPr>
        <w:t>, known in France as Durif. The Grenache Rose became the most popular wine &amp; was a good use for the large amount of this variety.</w:t>
      </w:r>
    </w:p>
    <w:p w14:paraId="74248EF2"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Towards the end of the 70’s first clues of a change appeared. Most of the wines were very simple blends but </w:t>
      </w:r>
      <w:proofErr w:type="spellStart"/>
      <w:r w:rsidRPr="00EB6652">
        <w:rPr>
          <w:rFonts w:eastAsia="Times New Roman" w:cstheme="minorHAnsi"/>
          <w:color w:val="000000"/>
          <w:sz w:val="24"/>
          <w:szCs w:val="24"/>
        </w:rPr>
        <w:t>Yoel</w:t>
      </w:r>
      <w:proofErr w:type="spellEnd"/>
      <w:r w:rsidRPr="00EB6652">
        <w:rPr>
          <w:rFonts w:eastAsia="Times New Roman" w:cstheme="minorHAnsi"/>
          <w:color w:val="000000"/>
          <w:sz w:val="24"/>
          <w:szCs w:val="24"/>
        </w:rPr>
        <w:t xml:space="preserve"> Marcus (author of the first wine book in Israel) mentioned that Carmel Cabernet Sauvignon and Carmel Sauvignon Blanc were available already in1967. These were the first Israeli varietal wines exported in 1971. The legendary Carmel Cabernet Sauvignon Special Reserves of 1976 and 1979 were the first rays of sunlight of a new move to quality and they gave a clue as to the future direction of Israeli wine.</w:t>
      </w:r>
    </w:p>
    <w:p w14:paraId="398CD060"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6A22D375" w14:textId="59FFD89E"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The 1980’s heralded the stirrings of a wine revolution. By this time, Rishon Le Zion, Rehovot, Ness </w:t>
      </w:r>
      <w:proofErr w:type="spellStart"/>
      <w:r w:rsidRPr="00EB6652">
        <w:rPr>
          <w:rFonts w:eastAsia="Times New Roman" w:cstheme="minorHAnsi"/>
          <w:color w:val="000000"/>
          <w:sz w:val="24"/>
          <w:szCs w:val="24"/>
        </w:rPr>
        <w:t>Ziona</w:t>
      </w:r>
      <w:proofErr w:type="spellEnd"/>
      <w:r w:rsidRPr="00EB6652">
        <w:rPr>
          <w:rFonts w:eastAsia="Times New Roman" w:cstheme="minorHAnsi"/>
          <w:color w:val="000000"/>
          <w:sz w:val="24"/>
          <w:szCs w:val="24"/>
        </w:rPr>
        <w:t xml:space="preserve"> &amp; Petach Tikvah had no more vines – real estate proved to be more profitable than vineyards. The Galilee &amp; the Golan Heights became growing regions in terms of quality &amp; quantity. The vineyards in the Judean Hills &amp; Judean Foothills also multiplied. Cabernet Sauvignon became the dominant variety and this has continued. Today there are more hectares of Cabernet planted than Carignan and it is undisputed as the number one quality grape variety in I</w:t>
      </w:r>
      <w:r w:rsidR="00625961">
        <w:rPr>
          <w:rFonts w:eastAsia="Times New Roman" w:cstheme="minorHAnsi"/>
          <w:color w:val="000000"/>
          <w:sz w:val="24"/>
          <w:szCs w:val="24"/>
        </w:rPr>
        <w:t>srael. (</w:t>
      </w:r>
      <w:r w:rsidRPr="00EB6652">
        <w:rPr>
          <w:rFonts w:eastAsia="Times New Roman" w:cstheme="minorHAnsi"/>
          <w:color w:val="000000"/>
          <w:sz w:val="24"/>
          <w:szCs w:val="24"/>
        </w:rPr>
        <w:t>The Grenache though, virtually disappeared.</w:t>
      </w:r>
      <w:r w:rsidR="00625961">
        <w:rPr>
          <w:rFonts w:eastAsia="Times New Roman" w:cstheme="minorHAnsi"/>
          <w:color w:val="000000"/>
          <w:sz w:val="24"/>
          <w:szCs w:val="24"/>
        </w:rPr>
        <w:t xml:space="preserve"> (</w:t>
      </w:r>
      <w:r w:rsidR="00E0776B">
        <w:rPr>
          <w:rFonts w:eastAsia="Times New Roman" w:cstheme="minorHAnsi"/>
          <w:color w:val="000000"/>
          <w:sz w:val="24"/>
          <w:szCs w:val="24"/>
        </w:rPr>
        <w:t>I</w:t>
      </w:r>
      <w:r w:rsidR="00625961">
        <w:rPr>
          <w:rFonts w:eastAsia="Times New Roman" w:cstheme="minorHAnsi"/>
          <w:color w:val="000000"/>
          <w:sz w:val="24"/>
          <w:szCs w:val="24"/>
        </w:rPr>
        <w:t>t has since made a comeback.)</w:t>
      </w:r>
    </w:p>
    <w:p w14:paraId="55170E83"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70949DB7" w14:textId="1E013F63" w:rsidR="000F5CBA" w:rsidRDefault="000F5CBA" w:rsidP="00625961">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The first Merlot was planted on the Golan Heights in the 1880’s and first varietal Merlot was sold in1986. Today Merlot </w:t>
      </w:r>
      <w:r w:rsidR="00625961">
        <w:rPr>
          <w:rFonts w:eastAsia="Times New Roman" w:cstheme="minorHAnsi"/>
          <w:color w:val="000000"/>
          <w:sz w:val="24"/>
          <w:szCs w:val="24"/>
        </w:rPr>
        <w:t>is one of the top three most planted varieties</w:t>
      </w:r>
      <w:r w:rsidRPr="00EB6652">
        <w:rPr>
          <w:rFonts w:eastAsia="Times New Roman" w:cstheme="minorHAnsi"/>
          <w:color w:val="000000"/>
          <w:sz w:val="24"/>
          <w:szCs w:val="24"/>
        </w:rPr>
        <w:t xml:space="preserve">. Chardonnay also first appeared in the late 1980’s. Although the </w:t>
      </w:r>
      <w:proofErr w:type="spellStart"/>
      <w:r w:rsidRPr="00EB6652">
        <w:rPr>
          <w:rFonts w:eastAsia="Times New Roman" w:cstheme="minorHAnsi"/>
          <w:color w:val="000000"/>
          <w:sz w:val="24"/>
          <w:szCs w:val="24"/>
        </w:rPr>
        <w:t>Colombard</w:t>
      </w:r>
      <w:proofErr w:type="spellEnd"/>
      <w:r w:rsidRPr="00EB6652">
        <w:rPr>
          <w:rFonts w:eastAsia="Times New Roman" w:cstheme="minorHAnsi"/>
          <w:color w:val="000000"/>
          <w:sz w:val="24"/>
          <w:szCs w:val="24"/>
        </w:rPr>
        <w:t xml:space="preserve"> </w:t>
      </w:r>
      <w:r w:rsidR="00625961">
        <w:rPr>
          <w:rFonts w:eastAsia="Times New Roman" w:cstheme="minorHAnsi"/>
          <w:color w:val="000000"/>
          <w:sz w:val="24"/>
          <w:szCs w:val="24"/>
        </w:rPr>
        <w:t>is the most planted white variety</w:t>
      </w:r>
      <w:r w:rsidR="00E0776B">
        <w:rPr>
          <w:rFonts w:eastAsia="Times New Roman" w:cstheme="minorHAnsi"/>
          <w:color w:val="000000"/>
          <w:sz w:val="24"/>
          <w:szCs w:val="24"/>
        </w:rPr>
        <w:t>,</w:t>
      </w:r>
      <w:r w:rsidR="00625961">
        <w:rPr>
          <w:rFonts w:eastAsia="Times New Roman" w:cstheme="minorHAnsi"/>
          <w:color w:val="000000"/>
          <w:sz w:val="24"/>
          <w:szCs w:val="24"/>
        </w:rPr>
        <w:t xml:space="preserve"> </w:t>
      </w:r>
      <w:r w:rsidR="00E0776B">
        <w:rPr>
          <w:rFonts w:eastAsia="Times New Roman" w:cstheme="minorHAnsi"/>
          <w:color w:val="000000"/>
          <w:sz w:val="24"/>
          <w:szCs w:val="24"/>
        </w:rPr>
        <w:t>i</w:t>
      </w:r>
      <w:r w:rsidR="00625961">
        <w:rPr>
          <w:rFonts w:eastAsia="Times New Roman" w:cstheme="minorHAnsi"/>
          <w:color w:val="000000"/>
          <w:sz w:val="24"/>
          <w:szCs w:val="24"/>
        </w:rPr>
        <w:t>t</w:t>
      </w:r>
      <w:r w:rsidRPr="00EB6652">
        <w:rPr>
          <w:rFonts w:eastAsia="Times New Roman" w:cstheme="minorHAnsi"/>
          <w:color w:val="000000"/>
          <w:sz w:val="24"/>
          <w:szCs w:val="24"/>
        </w:rPr>
        <w:t xml:space="preserve"> is </w:t>
      </w:r>
      <w:r w:rsidR="00625961">
        <w:rPr>
          <w:rFonts w:eastAsia="Times New Roman" w:cstheme="minorHAnsi"/>
          <w:color w:val="000000"/>
          <w:sz w:val="24"/>
          <w:szCs w:val="24"/>
        </w:rPr>
        <w:t>mainly used in blends and grape juice. The second is Muscat of Alexandria, mainly due to the popularity of Moscato. These are followed by Sauvignon Blanc</w:t>
      </w:r>
      <w:r w:rsidR="00B404AE">
        <w:rPr>
          <w:rFonts w:eastAsia="Times New Roman" w:cstheme="minorHAnsi"/>
          <w:color w:val="000000"/>
          <w:sz w:val="24"/>
          <w:szCs w:val="24"/>
        </w:rPr>
        <w:t>, first released as a varietal in the late 1960’s, and Chardonnay, which</w:t>
      </w:r>
      <w:r w:rsidR="00625961">
        <w:rPr>
          <w:rFonts w:eastAsia="Times New Roman" w:cstheme="minorHAnsi"/>
          <w:color w:val="000000"/>
          <w:sz w:val="24"/>
          <w:szCs w:val="24"/>
        </w:rPr>
        <w:t xml:space="preserve"> was introduced in the mid 1980’s.</w:t>
      </w:r>
    </w:p>
    <w:p w14:paraId="1073656D" w14:textId="77777777" w:rsidR="00625961" w:rsidRDefault="00625961" w:rsidP="00625961">
      <w:pPr>
        <w:spacing w:after="0" w:line="240" w:lineRule="auto"/>
        <w:textAlignment w:val="baseline"/>
        <w:rPr>
          <w:rFonts w:eastAsia="Times New Roman" w:cstheme="minorHAnsi"/>
          <w:color w:val="000000"/>
          <w:sz w:val="24"/>
          <w:szCs w:val="24"/>
        </w:rPr>
      </w:pPr>
    </w:p>
    <w:p w14:paraId="3606C876" w14:textId="77777777" w:rsidR="00D04E4D" w:rsidRDefault="00D04E4D" w:rsidP="00625961">
      <w:pPr>
        <w:spacing w:after="0" w:line="240" w:lineRule="auto"/>
        <w:textAlignment w:val="baseline"/>
        <w:rPr>
          <w:rFonts w:eastAsia="Times New Roman" w:cstheme="minorHAnsi"/>
          <w:color w:val="000000"/>
          <w:sz w:val="24"/>
          <w:szCs w:val="24"/>
        </w:rPr>
      </w:pPr>
    </w:p>
    <w:p w14:paraId="3D4523BE" w14:textId="77777777" w:rsidR="00D04E4D" w:rsidRDefault="00D04E4D" w:rsidP="00625961">
      <w:pPr>
        <w:spacing w:after="0" w:line="240" w:lineRule="auto"/>
        <w:textAlignment w:val="baseline"/>
        <w:rPr>
          <w:rFonts w:eastAsia="Times New Roman" w:cstheme="minorHAnsi"/>
          <w:color w:val="000000"/>
          <w:sz w:val="24"/>
          <w:szCs w:val="24"/>
        </w:rPr>
      </w:pPr>
    </w:p>
    <w:p w14:paraId="207917CD" w14:textId="77777777" w:rsidR="00D04E4D" w:rsidRPr="00EB6652" w:rsidRDefault="00D04E4D" w:rsidP="00625961">
      <w:pPr>
        <w:spacing w:after="0" w:line="240" w:lineRule="auto"/>
        <w:textAlignment w:val="baseline"/>
        <w:rPr>
          <w:rFonts w:eastAsia="Times New Roman" w:cstheme="minorHAnsi"/>
          <w:color w:val="000000"/>
          <w:sz w:val="24"/>
          <w:szCs w:val="24"/>
        </w:rPr>
      </w:pPr>
    </w:p>
    <w:p w14:paraId="6092DCE7" w14:textId="77777777" w:rsidR="00D04E4D" w:rsidRDefault="00D04E4D" w:rsidP="00D04E4D">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19F676D0" wp14:editId="1F38D278">
            <wp:extent cx="494364" cy="516835"/>
            <wp:effectExtent l="0" t="0" r="1270" b="0"/>
            <wp:docPr id="6"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7D31640E" w14:textId="77777777" w:rsidR="00D04E4D" w:rsidRPr="00984B14" w:rsidRDefault="00D04E4D" w:rsidP="00D04E4D">
      <w:pPr>
        <w:spacing w:after="0" w:line="240" w:lineRule="auto"/>
        <w:jc w:val="center"/>
        <w:textAlignment w:val="baseline"/>
        <w:rPr>
          <w:rFonts w:eastAsia="Times New Roman" w:cstheme="minorHAnsi"/>
          <w:b/>
          <w:bCs/>
          <w:color w:val="000000"/>
          <w:sz w:val="18"/>
          <w:szCs w:val="18"/>
        </w:rPr>
      </w:pPr>
      <w:r w:rsidRPr="00984B14">
        <w:rPr>
          <w:rFonts w:eastAsia="Times New Roman" w:cstheme="minorHAnsi"/>
          <w:b/>
          <w:bCs/>
          <w:color w:val="000000"/>
          <w:sz w:val="18"/>
          <w:szCs w:val="18"/>
        </w:rPr>
        <w:t>www.adammontefiore.com</w:t>
      </w:r>
    </w:p>
    <w:p w14:paraId="6AD85AA1" w14:textId="77777777" w:rsidR="001A6A67" w:rsidRDefault="001A6A67" w:rsidP="00D04E4D">
      <w:pPr>
        <w:spacing w:after="0" w:line="240" w:lineRule="auto"/>
        <w:textAlignment w:val="baseline"/>
        <w:rPr>
          <w:rFonts w:eastAsia="Times New Roman" w:cstheme="minorHAnsi"/>
          <w:color w:val="000000"/>
          <w:sz w:val="24"/>
          <w:szCs w:val="24"/>
        </w:rPr>
      </w:pPr>
    </w:p>
    <w:p w14:paraId="0919C1E9" w14:textId="77777777" w:rsidR="00D04E4D" w:rsidRDefault="00D04E4D" w:rsidP="00D04E4D">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At the end of the </w:t>
      </w:r>
      <w:r>
        <w:rPr>
          <w:rFonts w:eastAsia="Times New Roman" w:cstheme="minorHAnsi"/>
          <w:color w:val="000000"/>
          <w:sz w:val="24"/>
          <w:szCs w:val="24"/>
        </w:rPr>
        <w:t>century and beginning of the third</w:t>
      </w:r>
      <w:r w:rsidRPr="00EB6652">
        <w:rPr>
          <w:rFonts w:eastAsia="Times New Roman" w:cstheme="minorHAnsi"/>
          <w:color w:val="000000"/>
          <w:sz w:val="24"/>
          <w:szCs w:val="24"/>
        </w:rPr>
        <w:t xml:space="preserve"> Millennium brought a lot of new varieties: Pinot Noir, Nebbiolo, Malbec, Sangiovese, Petit Verdot, </w:t>
      </w:r>
      <w:proofErr w:type="spellStart"/>
      <w:r w:rsidRPr="00EB6652">
        <w:rPr>
          <w:rFonts w:eastAsia="Times New Roman" w:cstheme="minorHAnsi"/>
          <w:color w:val="000000"/>
          <w:sz w:val="24"/>
          <w:szCs w:val="24"/>
        </w:rPr>
        <w:t>Mourvedre</w:t>
      </w:r>
      <w:proofErr w:type="spellEnd"/>
      <w:r w:rsidRPr="00EB6652">
        <w:rPr>
          <w:rFonts w:eastAsia="Times New Roman" w:cstheme="minorHAnsi"/>
          <w:color w:val="000000"/>
          <w:sz w:val="24"/>
          <w:szCs w:val="24"/>
        </w:rPr>
        <w:t xml:space="preserve">, </w:t>
      </w:r>
    </w:p>
    <w:p w14:paraId="3C30BF04" w14:textId="77777777" w:rsidR="000F5CBA" w:rsidRDefault="00D04E4D" w:rsidP="00D04E4D">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lastRenderedPageBreak/>
        <w:t>Temp</w:t>
      </w:r>
      <w:r>
        <w:rPr>
          <w:rFonts w:eastAsia="Times New Roman" w:cstheme="minorHAnsi"/>
          <w:color w:val="000000"/>
          <w:sz w:val="24"/>
          <w:szCs w:val="24"/>
        </w:rPr>
        <w:t>r</w:t>
      </w:r>
      <w:r w:rsidRPr="00EB6652">
        <w:rPr>
          <w:rFonts w:eastAsia="Times New Roman" w:cstheme="minorHAnsi"/>
          <w:color w:val="000000"/>
          <w:sz w:val="24"/>
          <w:szCs w:val="24"/>
        </w:rPr>
        <w:t>anillo, Pinotage, Cabernet Franc &amp; more. Some are used for varietal wines</w:t>
      </w:r>
      <w:r>
        <w:rPr>
          <w:rFonts w:eastAsia="Times New Roman" w:cstheme="minorHAnsi"/>
          <w:color w:val="000000"/>
          <w:sz w:val="24"/>
          <w:szCs w:val="24"/>
        </w:rPr>
        <w:t>,</w:t>
      </w:r>
      <w:r w:rsidRPr="00EB6652">
        <w:rPr>
          <w:rFonts w:eastAsia="Times New Roman" w:cstheme="minorHAnsi"/>
          <w:color w:val="000000"/>
          <w:sz w:val="24"/>
          <w:szCs w:val="24"/>
        </w:rPr>
        <w:t xml:space="preserve"> others for blends. </w:t>
      </w:r>
      <w:r w:rsidR="000F5CBA" w:rsidRPr="00EB6652">
        <w:rPr>
          <w:rFonts w:eastAsia="Times New Roman" w:cstheme="minorHAnsi"/>
          <w:color w:val="000000"/>
          <w:sz w:val="24"/>
          <w:szCs w:val="24"/>
        </w:rPr>
        <w:t xml:space="preserve">Among the whites new varieties, although still in small quantities included: Viognier, Gewurztraminer &amp; </w:t>
      </w:r>
      <w:proofErr w:type="spellStart"/>
      <w:r w:rsidR="000F5CBA" w:rsidRPr="00EB6652">
        <w:rPr>
          <w:rFonts w:eastAsia="Times New Roman" w:cstheme="minorHAnsi"/>
          <w:color w:val="000000"/>
          <w:sz w:val="24"/>
          <w:szCs w:val="24"/>
        </w:rPr>
        <w:t>Johannisberg</w:t>
      </w:r>
      <w:proofErr w:type="spellEnd"/>
      <w:r w:rsidR="000F5CBA" w:rsidRPr="00EB6652">
        <w:rPr>
          <w:rFonts w:eastAsia="Times New Roman" w:cstheme="minorHAnsi"/>
          <w:color w:val="000000"/>
          <w:sz w:val="24"/>
          <w:szCs w:val="24"/>
        </w:rPr>
        <w:t xml:space="preserve"> Riesling.</w:t>
      </w:r>
    </w:p>
    <w:p w14:paraId="351CDF36" w14:textId="77777777" w:rsidR="00625961" w:rsidRPr="00EB6652" w:rsidRDefault="00625961" w:rsidP="000F5CBA">
      <w:pPr>
        <w:spacing w:after="0" w:line="240" w:lineRule="auto"/>
        <w:textAlignment w:val="baseline"/>
        <w:rPr>
          <w:rFonts w:eastAsia="Times New Roman" w:cstheme="minorHAnsi"/>
          <w:color w:val="000000"/>
          <w:sz w:val="24"/>
          <w:szCs w:val="24"/>
        </w:rPr>
      </w:pPr>
    </w:p>
    <w:p w14:paraId="2FABDD88" w14:textId="77777777" w:rsidR="000F5CBA" w:rsidRPr="00EB6652"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 Local Hero</w:t>
      </w:r>
    </w:p>
    <w:p w14:paraId="6F5E65BF" w14:textId="77777777" w:rsidR="000F5CBA" w:rsidRDefault="000F5CBA" w:rsidP="00625961">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The only real Israeli sabra, which was born here, is the Argaman, a cross between Carignan and </w:t>
      </w:r>
      <w:r w:rsidR="00B404AE">
        <w:rPr>
          <w:rFonts w:eastAsia="Times New Roman" w:cstheme="minorHAnsi"/>
          <w:color w:val="000000"/>
          <w:sz w:val="24"/>
          <w:szCs w:val="24"/>
        </w:rPr>
        <w:t xml:space="preserve">the Portuguese </w:t>
      </w:r>
      <w:proofErr w:type="spellStart"/>
      <w:r w:rsidRPr="00EB6652">
        <w:rPr>
          <w:rFonts w:eastAsia="Times New Roman" w:cstheme="minorHAnsi"/>
          <w:color w:val="000000"/>
          <w:sz w:val="24"/>
          <w:szCs w:val="24"/>
        </w:rPr>
        <w:t>Souzao</w:t>
      </w:r>
      <w:proofErr w:type="spellEnd"/>
      <w:r w:rsidRPr="00EB6652">
        <w:rPr>
          <w:rFonts w:eastAsia="Times New Roman" w:cstheme="minorHAnsi"/>
          <w:color w:val="000000"/>
          <w:sz w:val="24"/>
          <w:szCs w:val="24"/>
        </w:rPr>
        <w:t xml:space="preserve">. It was developed by Israel in the </w:t>
      </w:r>
      <w:proofErr w:type="spellStart"/>
      <w:r w:rsidRPr="00EB6652">
        <w:rPr>
          <w:rFonts w:eastAsia="Times New Roman" w:cstheme="minorHAnsi"/>
          <w:color w:val="000000"/>
          <w:sz w:val="24"/>
          <w:szCs w:val="24"/>
        </w:rPr>
        <w:t>the</w:t>
      </w:r>
      <w:proofErr w:type="spellEnd"/>
      <w:r w:rsidRPr="00EB6652">
        <w:rPr>
          <w:rFonts w:eastAsia="Times New Roman" w:cstheme="minorHAnsi"/>
          <w:color w:val="000000"/>
          <w:sz w:val="24"/>
          <w:szCs w:val="24"/>
        </w:rPr>
        <w:t xml:space="preserve"> </w:t>
      </w:r>
      <w:proofErr w:type="spellStart"/>
      <w:r w:rsidRPr="00EB6652">
        <w:rPr>
          <w:rFonts w:eastAsia="Times New Roman" w:cstheme="minorHAnsi"/>
          <w:color w:val="000000"/>
          <w:sz w:val="24"/>
          <w:szCs w:val="24"/>
        </w:rPr>
        <w:t>Volcani</w:t>
      </w:r>
      <w:proofErr w:type="spellEnd"/>
      <w:r w:rsidRPr="00EB6652">
        <w:rPr>
          <w:rFonts w:eastAsia="Times New Roman" w:cstheme="minorHAnsi"/>
          <w:color w:val="000000"/>
          <w:sz w:val="24"/>
          <w:szCs w:val="24"/>
        </w:rPr>
        <w:t xml:space="preserve"> Institute in the early 19</w:t>
      </w:r>
      <w:r w:rsidR="00625961">
        <w:rPr>
          <w:rFonts w:eastAsia="Times New Roman" w:cstheme="minorHAnsi"/>
          <w:color w:val="000000"/>
          <w:sz w:val="24"/>
          <w:szCs w:val="24"/>
        </w:rPr>
        <w:t>8</w:t>
      </w:r>
      <w:r w:rsidRPr="00EB6652">
        <w:rPr>
          <w:rFonts w:eastAsia="Times New Roman" w:cstheme="minorHAnsi"/>
          <w:color w:val="000000"/>
          <w:sz w:val="24"/>
          <w:szCs w:val="24"/>
        </w:rPr>
        <w:t xml:space="preserve">0’s. </w:t>
      </w:r>
      <w:r w:rsidR="00625961">
        <w:rPr>
          <w:rFonts w:eastAsia="Times New Roman" w:cstheme="minorHAnsi"/>
          <w:color w:val="000000"/>
          <w:sz w:val="24"/>
          <w:szCs w:val="24"/>
        </w:rPr>
        <w:t xml:space="preserve">It was used in blends until </w:t>
      </w:r>
      <w:proofErr w:type="spellStart"/>
      <w:r w:rsidR="00625961">
        <w:rPr>
          <w:rFonts w:eastAsia="Times New Roman" w:cstheme="minorHAnsi"/>
          <w:color w:val="000000"/>
          <w:sz w:val="24"/>
          <w:szCs w:val="24"/>
        </w:rPr>
        <w:t>Avi</w:t>
      </w:r>
      <w:proofErr w:type="spellEnd"/>
      <w:r w:rsidR="00625961">
        <w:rPr>
          <w:rFonts w:eastAsia="Times New Roman" w:cstheme="minorHAnsi"/>
          <w:color w:val="000000"/>
          <w:sz w:val="24"/>
          <w:szCs w:val="24"/>
        </w:rPr>
        <w:t xml:space="preserve"> Feldstein of Segal Wines showed it could make a quality wine.</w:t>
      </w:r>
    </w:p>
    <w:p w14:paraId="13724B32" w14:textId="77777777" w:rsidR="00625961" w:rsidRPr="00EB6652" w:rsidRDefault="00625961" w:rsidP="00625961">
      <w:pPr>
        <w:spacing w:after="0" w:line="240" w:lineRule="auto"/>
        <w:textAlignment w:val="baseline"/>
        <w:rPr>
          <w:rFonts w:eastAsia="Times New Roman" w:cstheme="minorHAnsi"/>
          <w:color w:val="000000"/>
          <w:sz w:val="24"/>
          <w:szCs w:val="24"/>
        </w:rPr>
      </w:pPr>
    </w:p>
    <w:p w14:paraId="22BB8BEA" w14:textId="77777777" w:rsidR="000F5CBA" w:rsidRDefault="000F5CBA" w:rsidP="000F5CBA">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The search for a local variety like the Argentinian Malbec, Californian Zinfandel or Australian Shiraz is a subject of endless discussion. There is a marketing need to give a unique Israeli flavor to wines exported. Obviously such a variety does not have to produce the best quality wine, but it does have to have a ‘unique selling point’ by combining quality, with being suitable to the Israeli Mediterranean climate and the Israeli terroir. Not less important (maybe even more) Israel has to create a name for being a specialist in this variety. A good story will also help! The development of a local variety is a long &amp; natural process, which combine agricultural realities &amp; marketing necessities.</w:t>
      </w:r>
    </w:p>
    <w:p w14:paraId="0FF3662E" w14:textId="77777777" w:rsidR="00546CA9" w:rsidRDefault="00546CA9" w:rsidP="000F5CBA">
      <w:pPr>
        <w:spacing w:after="0" w:line="240" w:lineRule="auto"/>
        <w:textAlignment w:val="baseline"/>
        <w:rPr>
          <w:rFonts w:eastAsia="Times New Roman" w:cstheme="minorHAnsi"/>
          <w:color w:val="000000"/>
          <w:sz w:val="24"/>
          <w:szCs w:val="24"/>
        </w:rPr>
      </w:pPr>
    </w:p>
    <w:p w14:paraId="07A3A1D8" w14:textId="77777777" w:rsidR="00546CA9" w:rsidRDefault="00546CA9" w:rsidP="000F5CBA">
      <w:pPr>
        <w:spacing w:after="0" w:line="240" w:lineRule="auto"/>
        <w:textAlignment w:val="baseline"/>
        <w:rPr>
          <w:rFonts w:eastAsia="Times New Roman" w:cstheme="minorHAnsi"/>
          <w:b/>
          <w:bCs/>
          <w:color w:val="000000"/>
          <w:sz w:val="24"/>
          <w:szCs w:val="24"/>
        </w:rPr>
      </w:pPr>
      <w:r w:rsidRPr="00546CA9">
        <w:rPr>
          <w:rFonts w:eastAsia="Times New Roman" w:cstheme="minorHAnsi"/>
          <w:b/>
          <w:bCs/>
          <w:color w:val="000000"/>
          <w:sz w:val="24"/>
          <w:szCs w:val="24"/>
        </w:rPr>
        <w:t>The return of local varieties</w:t>
      </w:r>
    </w:p>
    <w:p w14:paraId="2B84989D" w14:textId="77777777" w:rsidR="00BE6BF0" w:rsidRDefault="00546CA9" w:rsidP="00BE6BF0">
      <w:pPr>
        <w:spacing w:after="0" w:line="240" w:lineRule="auto"/>
        <w:textAlignment w:val="baseline"/>
        <w:rPr>
          <w:rFonts w:eastAsia="Times New Roman" w:cstheme="minorHAnsi"/>
          <w:color w:val="000000"/>
          <w:sz w:val="24"/>
          <w:szCs w:val="24"/>
        </w:rPr>
      </w:pPr>
      <w:proofErr w:type="spellStart"/>
      <w:r w:rsidRPr="00546CA9">
        <w:rPr>
          <w:rFonts w:eastAsia="Times New Roman" w:cstheme="minorHAnsi"/>
          <w:color w:val="000000"/>
          <w:sz w:val="24"/>
          <w:szCs w:val="24"/>
        </w:rPr>
        <w:t>Cremisan</w:t>
      </w:r>
      <w:proofErr w:type="spellEnd"/>
      <w:r w:rsidRPr="00546CA9">
        <w:rPr>
          <w:rFonts w:eastAsia="Times New Roman" w:cstheme="minorHAnsi"/>
          <w:color w:val="000000"/>
          <w:sz w:val="24"/>
          <w:szCs w:val="24"/>
        </w:rPr>
        <w:t xml:space="preserve"> Monastery with advice from Italian wine consultant, Riccardo </w:t>
      </w:r>
      <w:proofErr w:type="spellStart"/>
      <w:r w:rsidRPr="00546CA9">
        <w:rPr>
          <w:rFonts w:eastAsia="Times New Roman" w:cstheme="minorHAnsi"/>
          <w:color w:val="000000"/>
          <w:sz w:val="24"/>
          <w:szCs w:val="24"/>
        </w:rPr>
        <w:t>Coterella</w:t>
      </w:r>
      <w:proofErr w:type="spellEnd"/>
      <w:r w:rsidRPr="00546CA9">
        <w:rPr>
          <w:rFonts w:eastAsia="Times New Roman" w:cstheme="minorHAnsi"/>
          <w:color w:val="000000"/>
          <w:sz w:val="24"/>
          <w:szCs w:val="24"/>
        </w:rPr>
        <w:t xml:space="preserve">, were the first to bring back some of the local indigenous grapes to prominence. They used Baladi </w:t>
      </w:r>
      <w:proofErr w:type="spellStart"/>
      <w:r w:rsidRPr="00546CA9">
        <w:rPr>
          <w:rFonts w:eastAsia="Times New Roman" w:cstheme="minorHAnsi"/>
          <w:color w:val="000000"/>
          <w:sz w:val="24"/>
          <w:szCs w:val="24"/>
        </w:rPr>
        <w:t>Asmar</w:t>
      </w:r>
      <w:proofErr w:type="spellEnd"/>
      <w:r w:rsidRPr="00546CA9">
        <w:rPr>
          <w:rFonts w:eastAsia="Times New Roman" w:cstheme="minorHAnsi"/>
          <w:color w:val="000000"/>
          <w:sz w:val="24"/>
          <w:szCs w:val="24"/>
        </w:rPr>
        <w:t xml:space="preserve"> for red wine and </w:t>
      </w:r>
      <w:proofErr w:type="spellStart"/>
      <w:r w:rsidRPr="00546CA9">
        <w:rPr>
          <w:rFonts w:eastAsia="Times New Roman" w:cstheme="minorHAnsi"/>
          <w:color w:val="000000"/>
          <w:sz w:val="24"/>
          <w:szCs w:val="24"/>
        </w:rPr>
        <w:t>Dabouki</w:t>
      </w:r>
      <w:proofErr w:type="spellEnd"/>
      <w:r w:rsidRPr="00546CA9">
        <w:rPr>
          <w:rFonts w:eastAsia="Times New Roman" w:cstheme="minorHAnsi"/>
          <w:color w:val="000000"/>
          <w:sz w:val="24"/>
          <w:szCs w:val="24"/>
        </w:rPr>
        <w:t>, Hamdani and Jandali for whites</w:t>
      </w:r>
      <w:r w:rsidR="00BE6BF0">
        <w:rPr>
          <w:rFonts w:eastAsia="Times New Roman" w:cstheme="minorHAnsi"/>
          <w:color w:val="000000"/>
          <w:sz w:val="24"/>
          <w:szCs w:val="24"/>
        </w:rPr>
        <w:t xml:space="preserve"> and produced varietal wines of these varieties from 2008. All are grown mainly in the Palestinian vineyards of Hebron, and less in the Bethlehem region. However, the </w:t>
      </w:r>
      <w:proofErr w:type="spellStart"/>
      <w:r w:rsidR="00BE6BF0">
        <w:rPr>
          <w:rFonts w:eastAsia="Times New Roman" w:cstheme="minorHAnsi"/>
          <w:color w:val="000000"/>
          <w:sz w:val="24"/>
          <w:szCs w:val="24"/>
        </w:rPr>
        <w:t>Dabouki</w:t>
      </w:r>
      <w:proofErr w:type="spellEnd"/>
      <w:r w:rsidR="00BE6BF0">
        <w:rPr>
          <w:rFonts w:eastAsia="Times New Roman" w:cstheme="minorHAnsi"/>
          <w:color w:val="000000"/>
          <w:sz w:val="24"/>
          <w:szCs w:val="24"/>
        </w:rPr>
        <w:t xml:space="preserve"> was also grown in Israel where it was once popular for distillation. There are still some old vine vineyards left. </w:t>
      </w:r>
    </w:p>
    <w:p w14:paraId="18DF7AE8" w14:textId="77777777" w:rsidR="00BE6BF0" w:rsidRDefault="00BE6BF0" w:rsidP="00BE6BF0">
      <w:pPr>
        <w:spacing w:after="0" w:line="240" w:lineRule="auto"/>
        <w:textAlignment w:val="baseline"/>
        <w:rPr>
          <w:rFonts w:eastAsia="Times New Roman" w:cstheme="minorHAnsi"/>
          <w:color w:val="000000"/>
          <w:sz w:val="24"/>
          <w:szCs w:val="24"/>
        </w:rPr>
      </w:pPr>
    </w:p>
    <w:p w14:paraId="507ACEC7" w14:textId="05C94DFA" w:rsidR="001A6A67" w:rsidRDefault="00BE6BF0" w:rsidP="00814739">
      <w:pPr>
        <w:spacing w:after="0" w:line="240" w:lineRule="auto"/>
        <w:textAlignment w:val="baseline"/>
        <w:rPr>
          <w:rFonts w:eastAsia="Times New Roman" w:cstheme="minorHAnsi"/>
          <w:color w:val="000000"/>
          <w:sz w:val="24"/>
          <w:szCs w:val="24"/>
        </w:rPr>
      </w:pPr>
      <w:proofErr w:type="spellStart"/>
      <w:r>
        <w:rPr>
          <w:rFonts w:eastAsia="Times New Roman" w:cstheme="minorHAnsi"/>
          <w:color w:val="000000"/>
          <w:sz w:val="24"/>
          <w:szCs w:val="24"/>
        </w:rPr>
        <w:t>Fadi</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Baterseh</w:t>
      </w:r>
      <w:proofErr w:type="spellEnd"/>
      <w:r>
        <w:rPr>
          <w:rFonts w:eastAsia="Times New Roman" w:cstheme="minorHAnsi"/>
          <w:color w:val="000000"/>
          <w:sz w:val="24"/>
          <w:szCs w:val="24"/>
        </w:rPr>
        <w:t xml:space="preserve"> of </w:t>
      </w:r>
      <w:proofErr w:type="spellStart"/>
      <w:r>
        <w:rPr>
          <w:rFonts w:eastAsia="Times New Roman" w:cstheme="minorHAnsi"/>
          <w:color w:val="000000"/>
          <w:sz w:val="24"/>
          <w:szCs w:val="24"/>
        </w:rPr>
        <w:t>Cremisan</w:t>
      </w:r>
      <w:proofErr w:type="spellEnd"/>
      <w:r>
        <w:rPr>
          <w:rFonts w:eastAsia="Times New Roman" w:cstheme="minorHAnsi"/>
          <w:color w:val="000000"/>
          <w:sz w:val="24"/>
          <w:szCs w:val="24"/>
        </w:rPr>
        <w:t xml:space="preserve"> was the first to research these varieties. Later, </w:t>
      </w:r>
      <w:r w:rsidR="000F022A">
        <w:rPr>
          <w:rFonts w:eastAsia="Times New Roman" w:cstheme="minorHAnsi"/>
          <w:color w:val="000000"/>
          <w:sz w:val="24"/>
          <w:szCs w:val="24"/>
        </w:rPr>
        <w:t xml:space="preserve">Dr </w:t>
      </w:r>
      <w:proofErr w:type="spellStart"/>
      <w:r w:rsidR="000F022A">
        <w:rPr>
          <w:rFonts w:eastAsia="Times New Roman" w:cstheme="minorHAnsi"/>
          <w:color w:val="000000"/>
          <w:sz w:val="24"/>
          <w:szCs w:val="24"/>
        </w:rPr>
        <w:t>Shibi</w:t>
      </w:r>
      <w:proofErr w:type="spellEnd"/>
      <w:r w:rsidR="000F022A">
        <w:rPr>
          <w:rFonts w:eastAsia="Times New Roman" w:cstheme="minorHAnsi"/>
          <w:color w:val="000000"/>
          <w:sz w:val="24"/>
          <w:szCs w:val="24"/>
        </w:rPr>
        <w:t xml:space="preserve"> </w:t>
      </w:r>
      <w:proofErr w:type="spellStart"/>
      <w:r w:rsidR="000F022A">
        <w:rPr>
          <w:rFonts w:eastAsia="Times New Roman" w:cstheme="minorHAnsi"/>
          <w:color w:val="000000"/>
          <w:sz w:val="24"/>
          <w:szCs w:val="24"/>
        </w:rPr>
        <w:t>Drori</w:t>
      </w:r>
      <w:proofErr w:type="spellEnd"/>
      <w:r w:rsidR="000F022A">
        <w:rPr>
          <w:rFonts w:eastAsia="Times New Roman" w:cstheme="minorHAnsi"/>
          <w:color w:val="000000"/>
          <w:sz w:val="24"/>
          <w:szCs w:val="24"/>
        </w:rPr>
        <w:t xml:space="preserve"> of Ariel University and </w:t>
      </w:r>
      <w:proofErr w:type="spellStart"/>
      <w:r w:rsidR="000F022A">
        <w:rPr>
          <w:rFonts w:eastAsia="Times New Roman" w:cstheme="minorHAnsi"/>
          <w:color w:val="000000"/>
          <w:sz w:val="24"/>
          <w:szCs w:val="24"/>
        </w:rPr>
        <w:t>Gvaot</w:t>
      </w:r>
      <w:proofErr w:type="spellEnd"/>
      <w:r w:rsidR="000F022A">
        <w:rPr>
          <w:rFonts w:eastAsia="Times New Roman" w:cstheme="minorHAnsi"/>
          <w:color w:val="000000"/>
          <w:sz w:val="24"/>
          <w:szCs w:val="24"/>
        </w:rPr>
        <w:t xml:space="preserve"> Winery </w:t>
      </w:r>
      <w:r>
        <w:rPr>
          <w:rFonts w:eastAsia="Times New Roman" w:cstheme="minorHAnsi"/>
          <w:color w:val="000000"/>
          <w:sz w:val="24"/>
          <w:szCs w:val="24"/>
        </w:rPr>
        <w:t>undertook</w:t>
      </w:r>
      <w:r w:rsidR="000F022A">
        <w:rPr>
          <w:rFonts w:eastAsia="Times New Roman" w:cstheme="minorHAnsi"/>
          <w:color w:val="000000"/>
          <w:sz w:val="24"/>
          <w:szCs w:val="24"/>
        </w:rPr>
        <w:t xml:space="preserve"> a nationwide survey to find unknown varieties throughout Israel. They found </w:t>
      </w:r>
      <w:r w:rsidR="00E0776B">
        <w:rPr>
          <w:rFonts w:eastAsia="Times New Roman" w:cstheme="minorHAnsi"/>
          <w:color w:val="000000"/>
          <w:sz w:val="24"/>
          <w:szCs w:val="24"/>
        </w:rPr>
        <w:t>120</w:t>
      </w:r>
      <w:r w:rsidR="000F022A">
        <w:rPr>
          <w:rFonts w:eastAsia="Times New Roman" w:cstheme="minorHAnsi"/>
          <w:color w:val="000000"/>
          <w:sz w:val="24"/>
          <w:szCs w:val="24"/>
        </w:rPr>
        <w:t xml:space="preserve"> varieties, of which twenty may be suitable to be used as wine grapes. In the meantime </w:t>
      </w:r>
      <w:proofErr w:type="spellStart"/>
      <w:r w:rsidR="000F022A">
        <w:rPr>
          <w:rFonts w:eastAsia="Times New Roman" w:cstheme="minorHAnsi"/>
          <w:color w:val="000000"/>
          <w:sz w:val="24"/>
          <w:szCs w:val="24"/>
        </w:rPr>
        <w:t>Recanati</w:t>
      </w:r>
      <w:proofErr w:type="spellEnd"/>
      <w:r w:rsidR="000F022A">
        <w:rPr>
          <w:rFonts w:eastAsia="Times New Roman" w:cstheme="minorHAnsi"/>
          <w:color w:val="000000"/>
          <w:sz w:val="24"/>
          <w:szCs w:val="24"/>
        </w:rPr>
        <w:t xml:space="preserve"> became the first Israeli winery to make wines from these grapes. They produced a Marawi (white)</w:t>
      </w:r>
      <w:r>
        <w:rPr>
          <w:rFonts w:eastAsia="Times New Roman" w:cstheme="minorHAnsi"/>
          <w:color w:val="000000"/>
          <w:sz w:val="24"/>
          <w:szCs w:val="24"/>
        </w:rPr>
        <w:t xml:space="preserve"> from the 2014 vintage</w:t>
      </w:r>
      <w:r w:rsidR="000F022A">
        <w:rPr>
          <w:rFonts w:eastAsia="Times New Roman" w:cstheme="minorHAnsi"/>
          <w:color w:val="000000"/>
          <w:sz w:val="24"/>
          <w:szCs w:val="24"/>
        </w:rPr>
        <w:t xml:space="preserve"> and </w:t>
      </w:r>
      <w:r w:rsidR="00814739">
        <w:rPr>
          <w:rFonts w:eastAsia="Times New Roman" w:cstheme="minorHAnsi"/>
          <w:color w:val="000000"/>
          <w:sz w:val="24"/>
          <w:szCs w:val="24"/>
        </w:rPr>
        <w:t xml:space="preserve">later </w:t>
      </w:r>
      <w:r w:rsidR="000F022A">
        <w:rPr>
          <w:rFonts w:eastAsia="Times New Roman" w:cstheme="minorHAnsi"/>
          <w:color w:val="000000"/>
          <w:sz w:val="24"/>
          <w:szCs w:val="24"/>
        </w:rPr>
        <w:t xml:space="preserve">a </w:t>
      </w:r>
      <w:proofErr w:type="spellStart"/>
      <w:r w:rsidR="000F022A">
        <w:rPr>
          <w:rFonts w:eastAsia="Times New Roman" w:cstheme="minorHAnsi"/>
          <w:color w:val="000000"/>
          <w:sz w:val="24"/>
          <w:szCs w:val="24"/>
        </w:rPr>
        <w:t>Bittuni</w:t>
      </w:r>
      <w:proofErr w:type="spellEnd"/>
      <w:r w:rsidR="000F022A">
        <w:rPr>
          <w:rFonts w:eastAsia="Times New Roman" w:cstheme="minorHAnsi"/>
          <w:color w:val="000000"/>
          <w:sz w:val="24"/>
          <w:szCs w:val="24"/>
        </w:rPr>
        <w:t xml:space="preserve"> (red). Marawi</w:t>
      </w:r>
      <w:r>
        <w:rPr>
          <w:rFonts w:eastAsia="Times New Roman" w:cstheme="minorHAnsi"/>
          <w:color w:val="000000"/>
          <w:sz w:val="24"/>
          <w:szCs w:val="24"/>
        </w:rPr>
        <w:t xml:space="preserve"> is the same grape as</w:t>
      </w:r>
      <w:r w:rsidR="000F022A">
        <w:rPr>
          <w:rFonts w:eastAsia="Times New Roman" w:cstheme="minorHAnsi"/>
          <w:color w:val="000000"/>
          <w:sz w:val="24"/>
          <w:szCs w:val="24"/>
        </w:rPr>
        <w:t xml:space="preserve"> Hamdani. </w:t>
      </w:r>
      <w:r>
        <w:rPr>
          <w:rFonts w:eastAsia="Times New Roman" w:cstheme="minorHAnsi"/>
          <w:color w:val="000000"/>
          <w:sz w:val="24"/>
          <w:szCs w:val="24"/>
        </w:rPr>
        <w:t xml:space="preserve">Usually south of Jerusalem it is known as Hamdani and west of Jerusalem it is known as Marawi. </w:t>
      </w:r>
      <w:r w:rsidR="000F022A">
        <w:rPr>
          <w:rFonts w:eastAsia="Times New Roman" w:cstheme="minorHAnsi"/>
          <w:color w:val="000000"/>
          <w:sz w:val="24"/>
          <w:szCs w:val="24"/>
        </w:rPr>
        <w:t xml:space="preserve">Other wineries to make wines from these varieties </w:t>
      </w:r>
      <w:r>
        <w:rPr>
          <w:rFonts w:eastAsia="Times New Roman" w:cstheme="minorHAnsi"/>
          <w:color w:val="000000"/>
          <w:sz w:val="24"/>
          <w:szCs w:val="24"/>
        </w:rPr>
        <w:t>include</w:t>
      </w:r>
      <w:r w:rsidR="000F022A">
        <w:rPr>
          <w:rFonts w:eastAsia="Times New Roman" w:cstheme="minorHAnsi"/>
          <w:color w:val="000000"/>
          <w:sz w:val="24"/>
          <w:szCs w:val="24"/>
        </w:rPr>
        <w:t xml:space="preserve"> </w:t>
      </w:r>
      <w:proofErr w:type="spellStart"/>
      <w:r w:rsidR="000F022A">
        <w:rPr>
          <w:rFonts w:eastAsia="Times New Roman" w:cstheme="minorHAnsi"/>
          <w:color w:val="000000"/>
          <w:sz w:val="24"/>
          <w:szCs w:val="24"/>
        </w:rPr>
        <w:t>Barkan</w:t>
      </w:r>
      <w:proofErr w:type="spellEnd"/>
      <w:r w:rsidR="000F022A">
        <w:rPr>
          <w:rFonts w:eastAsia="Times New Roman" w:cstheme="minorHAnsi"/>
          <w:color w:val="000000"/>
          <w:sz w:val="24"/>
          <w:szCs w:val="24"/>
        </w:rPr>
        <w:t xml:space="preserve">, Feldstein and </w:t>
      </w:r>
      <w:proofErr w:type="spellStart"/>
      <w:r w:rsidR="000F022A">
        <w:rPr>
          <w:rFonts w:eastAsia="Times New Roman" w:cstheme="minorHAnsi"/>
          <w:color w:val="000000"/>
          <w:sz w:val="24"/>
          <w:szCs w:val="24"/>
        </w:rPr>
        <w:t>Gvaot</w:t>
      </w:r>
      <w:proofErr w:type="spellEnd"/>
      <w:r>
        <w:rPr>
          <w:rFonts w:eastAsia="Times New Roman" w:cstheme="minorHAnsi"/>
          <w:color w:val="000000"/>
          <w:sz w:val="24"/>
          <w:szCs w:val="24"/>
        </w:rPr>
        <w:t xml:space="preserve">. </w:t>
      </w:r>
    </w:p>
    <w:p w14:paraId="125B807D" w14:textId="77777777" w:rsidR="001A6A67" w:rsidRDefault="001A6A67" w:rsidP="00814739">
      <w:pPr>
        <w:spacing w:after="0" w:line="240" w:lineRule="auto"/>
        <w:textAlignment w:val="baseline"/>
        <w:rPr>
          <w:rFonts w:eastAsia="Times New Roman" w:cstheme="minorHAnsi"/>
          <w:color w:val="000000"/>
          <w:sz w:val="24"/>
          <w:szCs w:val="24"/>
        </w:rPr>
      </w:pPr>
    </w:p>
    <w:p w14:paraId="5B5CE6DE" w14:textId="77777777" w:rsidR="001A6A67" w:rsidRDefault="001A6A67" w:rsidP="001A6A67">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61EF1551" wp14:editId="2C11A875">
            <wp:extent cx="494364" cy="516835"/>
            <wp:effectExtent l="0" t="0" r="1270" b="0"/>
            <wp:docPr id="7"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1611B9FA" w14:textId="77777777" w:rsidR="001A6A67" w:rsidRPr="00665ECB" w:rsidRDefault="001A6A67" w:rsidP="001A6A67">
      <w:pPr>
        <w:spacing w:after="0" w:line="240" w:lineRule="auto"/>
        <w:jc w:val="center"/>
        <w:textAlignment w:val="baseline"/>
        <w:rPr>
          <w:rFonts w:eastAsia="Times New Roman" w:cstheme="minorHAnsi"/>
          <w:b/>
          <w:bCs/>
          <w:color w:val="000000"/>
          <w:sz w:val="18"/>
          <w:szCs w:val="18"/>
        </w:rPr>
      </w:pPr>
      <w:r w:rsidRPr="00665ECB">
        <w:rPr>
          <w:rFonts w:eastAsia="Times New Roman" w:cstheme="minorHAnsi"/>
          <w:b/>
          <w:bCs/>
          <w:color w:val="000000"/>
          <w:sz w:val="18"/>
          <w:szCs w:val="18"/>
        </w:rPr>
        <w:t>www.adammontefiore.com</w:t>
      </w:r>
    </w:p>
    <w:p w14:paraId="411871CE" w14:textId="77777777" w:rsidR="001A6A67" w:rsidRDefault="001A6A67" w:rsidP="001A6A67">
      <w:pPr>
        <w:spacing w:after="0" w:line="240" w:lineRule="auto"/>
        <w:jc w:val="center"/>
        <w:textAlignment w:val="baseline"/>
        <w:rPr>
          <w:rFonts w:eastAsia="Times New Roman" w:cstheme="minorHAnsi"/>
          <w:color w:val="000000"/>
          <w:sz w:val="24"/>
          <w:szCs w:val="24"/>
        </w:rPr>
      </w:pPr>
    </w:p>
    <w:p w14:paraId="61D2B856" w14:textId="77777777" w:rsidR="001A6A67" w:rsidRDefault="001A6A67" w:rsidP="00814739">
      <w:pPr>
        <w:spacing w:after="0" w:line="240" w:lineRule="auto"/>
        <w:textAlignment w:val="baseline"/>
        <w:rPr>
          <w:rFonts w:eastAsia="Times New Roman" w:cstheme="minorHAnsi"/>
          <w:color w:val="000000"/>
          <w:sz w:val="24"/>
          <w:szCs w:val="24"/>
        </w:rPr>
      </w:pPr>
    </w:p>
    <w:p w14:paraId="6BF6A68A" w14:textId="77777777" w:rsidR="00546CA9" w:rsidRPr="00546CA9" w:rsidRDefault="00BE6BF0" w:rsidP="00814739">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lastRenderedPageBreak/>
        <w:t xml:space="preserve">The interest continues and very recently wineries </w:t>
      </w:r>
      <w:r w:rsidR="00814739">
        <w:rPr>
          <w:rFonts w:eastAsia="Times New Roman" w:cstheme="minorHAnsi"/>
          <w:color w:val="000000"/>
          <w:sz w:val="24"/>
          <w:szCs w:val="24"/>
        </w:rPr>
        <w:t>launched new</w:t>
      </w:r>
      <w:r>
        <w:rPr>
          <w:rFonts w:eastAsia="Times New Roman" w:cstheme="minorHAnsi"/>
          <w:color w:val="000000"/>
          <w:sz w:val="24"/>
          <w:szCs w:val="24"/>
        </w:rPr>
        <w:t xml:space="preserve"> local varieties. </w:t>
      </w:r>
      <w:proofErr w:type="spellStart"/>
      <w:r>
        <w:rPr>
          <w:rFonts w:eastAsia="Times New Roman" w:cstheme="minorHAnsi"/>
          <w:color w:val="000000"/>
          <w:sz w:val="24"/>
          <w:szCs w:val="24"/>
        </w:rPr>
        <w:t>Barkan</w:t>
      </w:r>
      <w:proofErr w:type="spellEnd"/>
      <w:r>
        <w:rPr>
          <w:rFonts w:eastAsia="Times New Roman" w:cstheme="minorHAnsi"/>
          <w:color w:val="000000"/>
          <w:sz w:val="24"/>
          <w:szCs w:val="24"/>
        </w:rPr>
        <w:t xml:space="preserve"> have produced a </w:t>
      </w:r>
      <w:proofErr w:type="spellStart"/>
      <w:r>
        <w:rPr>
          <w:rFonts w:eastAsia="Times New Roman" w:cstheme="minorHAnsi"/>
          <w:color w:val="000000"/>
          <w:sz w:val="24"/>
          <w:szCs w:val="24"/>
        </w:rPr>
        <w:t>Be’er</w:t>
      </w:r>
      <w:proofErr w:type="spellEnd"/>
      <w:r>
        <w:rPr>
          <w:rFonts w:eastAsia="Times New Roman" w:cstheme="minorHAnsi"/>
          <w:color w:val="000000"/>
          <w:sz w:val="24"/>
          <w:szCs w:val="24"/>
        </w:rPr>
        <w:t xml:space="preserve"> white and Yael red, and Dalton have produced a red from a variety they named </w:t>
      </w:r>
      <w:proofErr w:type="spellStart"/>
      <w:r>
        <w:rPr>
          <w:rFonts w:eastAsia="Times New Roman" w:cstheme="minorHAnsi"/>
          <w:color w:val="000000"/>
          <w:sz w:val="24"/>
          <w:szCs w:val="24"/>
        </w:rPr>
        <w:t>Zuriman</w:t>
      </w:r>
      <w:proofErr w:type="spellEnd"/>
      <w:r>
        <w:rPr>
          <w:rFonts w:eastAsia="Times New Roman" w:cstheme="minorHAnsi"/>
          <w:color w:val="000000"/>
          <w:sz w:val="24"/>
          <w:szCs w:val="24"/>
        </w:rPr>
        <w:t>.</w:t>
      </w:r>
      <w:r w:rsidR="00814739">
        <w:rPr>
          <w:rFonts w:eastAsia="Times New Roman" w:cstheme="minorHAnsi"/>
          <w:color w:val="000000"/>
          <w:sz w:val="24"/>
          <w:szCs w:val="24"/>
        </w:rPr>
        <w:t xml:space="preserve"> </w:t>
      </w:r>
      <w:proofErr w:type="spellStart"/>
      <w:r w:rsidR="00814739">
        <w:rPr>
          <w:rFonts w:eastAsia="Times New Roman" w:cstheme="minorHAnsi"/>
          <w:color w:val="000000"/>
          <w:sz w:val="24"/>
          <w:szCs w:val="24"/>
        </w:rPr>
        <w:t>Be’er</w:t>
      </w:r>
      <w:proofErr w:type="spellEnd"/>
      <w:r w:rsidR="00814739">
        <w:rPr>
          <w:rFonts w:eastAsia="Times New Roman" w:cstheme="minorHAnsi"/>
          <w:color w:val="000000"/>
          <w:sz w:val="24"/>
          <w:szCs w:val="24"/>
        </w:rPr>
        <w:t xml:space="preserve"> and </w:t>
      </w:r>
      <w:proofErr w:type="spellStart"/>
      <w:r w:rsidR="00814739">
        <w:rPr>
          <w:rFonts w:eastAsia="Times New Roman" w:cstheme="minorHAnsi"/>
          <w:color w:val="000000"/>
          <w:sz w:val="24"/>
          <w:szCs w:val="24"/>
        </w:rPr>
        <w:t>Zuriman</w:t>
      </w:r>
      <w:proofErr w:type="spellEnd"/>
      <w:r w:rsidR="00814739">
        <w:rPr>
          <w:rFonts w:eastAsia="Times New Roman" w:cstheme="minorHAnsi"/>
          <w:color w:val="000000"/>
          <w:sz w:val="24"/>
          <w:szCs w:val="24"/>
        </w:rPr>
        <w:t xml:space="preserve"> are discoveries by the wineries themselves, while Yael is one of the red varieties with more potential than the others.</w:t>
      </w:r>
    </w:p>
    <w:p w14:paraId="705FDA2A" w14:textId="77777777" w:rsidR="00B404AE" w:rsidRPr="00546CA9" w:rsidRDefault="00BE6BF0" w:rsidP="00BE6BF0">
      <w:pPr>
        <w:tabs>
          <w:tab w:val="left" w:pos="6261"/>
        </w:tabs>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ab/>
      </w:r>
    </w:p>
    <w:p w14:paraId="28417BF7" w14:textId="77777777" w:rsidR="000F5CBA" w:rsidRDefault="000F5CBA" w:rsidP="000F5CBA">
      <w:pPr>
        <w:spacing w:after="0" w:line="240" w:lineRule="auto"/>
        <w:textAlignment w:val="baseline"/>
        <w:rPr>
          <w:rFonts w:eastAsia="Times New Roman" w:cstheme="minorHAnsi"/>
          <w:b/>
          <w:bCs/>
          <w:color w:val="000000"/>
          <w:sz w:val="24"/>
          <w:szCs w:val="24"/>
          <w:bdr w:val="none" w:sz="0" w:space="0" w:color="auto" w:frame="1"/>
        </w:rPr>
      </w:pPr>
      <w:r w:rsidRPr="00EB6652">
        <w:rPr>
          <w:rFonts w:eastAsia="Times New Roman" w:cstheme="minorHAnsi"/>
          <w:b/>
          <w:bCs/>
          <w:color w:val="000000"/>
          <w:sz w:val="24"/>
          <w:szCs w:val="24"/>
          <w:bdr w:val="none" w:sz="0" w:space="0" w:color="auto" w:frame="1"/>
        </w:rPr>
        <w:t>The possible nominees for the most Israeli variety are as follows:</w:t>
      </w:r>
    </w:p>
    <w:p w14:paraId="733D6C33" w14:textId="77777777" w:rsidR="000F5CBA" w:rsidRDefault="00863D9F" w:rsidP="003427FF">
      <w:pPr>
        <w:spacing w:after="0" w:line="240" w:lineRule="auto"/>
        <w:textAlignment w:val="baseline"/>
        <w:rPr>
          <w:rFonts w:eastAsia="Times New Roman" w:cstheme="minorHAnsi"/>
          <w:color w:val="000000"/>
          <w:sz w:val="24"/>
          <w:szCs w:val="24"/>
        </w:rPr>
      </w:pPr>
      <w:r w:rsidRPr="00863D9F">
        <w:rPr>
          <w:rFonts w:eastAsia="Times New Roman" w:cstheme="minorHAnsi"/>
          <w:color w:val="000000"/>
          <w:sz w:val="24"/>
          <w:szCs w:val="24"/>
          <w:bdr w:val="none" w:sz="0" w:space="0" w:color="auto" w:frame="1"/>
        </w:rPr>
        <w:t xml:space="preserve">There are local varieties like Argaman and </w:t>
      </w:r>
      <w:proofErr w:type="spellStart"/>
      <w:r w:rsidRPr="00863D9F">
        <w:rPr>
          <w:rFonts w:eastAsia="Times New Roman" w:cstheme="minorHAnsi"/>
          <w:color w:val="000000"/>
          <w:sz w:val="24"/>
          <w:szCs w:val="24"/>
          <w:bdr w:val="none" w:sz="0" w:space="0" w:color="auto" w:frame="1"/>
        </w:rPr>
        <w:t>Dabouki</w:t>
      </w:r>
      <w:proofErr w:type="spellEnd"/>
      <w:r w:rsidRPr="00863D9F">
        <w:rPr>
          <w:rFonts w:eastAsia="Times New Roman" w:cstheme="minorHAnsi"/>
          <w:color w:val="000000"/>
          <w:sz w:val="24"/>
          <w:szCs w:val="24"/>
          <w:bdr w:val="none" w:sz="0" w:space="0" w:color="auto" w:frame="1"/>
        </w:rPr>
        <w:t xml:space="preserve">, and heritage, adopted varieties, like Carignan, Petite </w:t>
      </w:r>
      <w:proofErr w:type="spellStart"/>
      <w:r w:rsidRPr="00863D9F">
        <w:rPr>
          <w:rFonts w:eastAsia="Times New Roman" w:cstheme="minorHAnsi"/>
          <w:color w:val="000000"/>
          <w:sz w:val="24"/>
          <w:szCs w:val="24"/>
          <w:bdr w:val="none" w:sz="0" w:space="0" w:color="auto" w:frame="1"/>
        </w:rPr>
        <w:t>Sirah</w:t>
      </w:r>
      <w:proofErr w:type="spellEnd"/>
      <w:r w:rsidRPr="00863D9F">
        <w:rPr>
          <w:rFonts w:eastAsia="Times New Roman" w:cstheme="minorHAnsi"/>
          <w:color w:val="000000"/>
          <w:sz w:val="24"/>
          <w:szCs w:val="24"/>
          <w:bdr w:val="none" w:sz="0" w:space="0" w:color="auto" w:frame="1"/>
        </w:rPr>
        <w:t xml:space="preserve"> and </w:t>
      </w:r>
      <w:proofErr w:type="spellStart"/>
      <w:r w:rsidRPr="00863D9F">
        <w:rPr>
          <w:rFonts w:eastAsia="Times New Roman" w:cstheme="minorHAnsi"/>
          <w:color w:val="000000"/>
          <w:sz w:val="24"/>
          <w:szCs w:val="24"/>
          <w:bdr w:val="none" w:sz="0" w:space="0" w:color="auto" w:frame="1"/>
        </w:rPr>
        <w:t>Colombard</w:t>
      </w:r>
      <w:proofErr w:type="spellEnd"/>
      <w:r w:rsidRPr="00863D9F">
        <w:rPr>
          <w:rFonts w:eastAsia="Times New Roman" w:cstheme="minorHAnsi"/>
          <w:color w:val="000000"/>
          <w:sz w:val="24"/>
          <w:szCs w:val="24"/>
          <w:bdr w:val="none" w:sz="0" w:space="0" w:color="auto" w:frame="1"/>
        </w:rPr>
        <w:t>.</w:t>
      </w:r>
      <w:r w:rsidR="003427FF">
        <w:rPr>
          <w:rFonts w:eastAsia="Times New Roman" w:cstheme="minorHAnsi"/>
          <w:color w:val="000000"/>
          <w:sz w:val="24"/>
          <w:szCs w:val="24"/>
        </w:rPr>
        <w:t xml:space="preserve"> </w:t>
      </w:r>
      <w:r w:rsidR="000F5CBA" w:rsidRPr="00EB6652">
        <w:rPr>
          <w:rFonts w:eastAsia="Times New Roman" w:cstheme="minorHAnsi"/>
          <w:color w:val="000000"/>
          <w:sz w:val="24"/>
          <w:szCs w:val="24"/>
        </w:rPr>
        <w:t xml:space="preserve">Carignan, </w:t>
      </w:r>
      <w:r>
        <w:rPr>
          <w:rFonts w:eastAsia="Times New Roman" w:cstheme="minorHAnsi"/>
          <w:color w:val="000000"/>
          <w:sz w:val="24"/>
          <w:szCs w:val="24"/>
        </w:rPr>
        <w:t>the Mediterranean variety,</w:t>
      </w:r>
      <w:r w:rsidR="000F5CBA" w:rsidRPr="00EB6652">
        <w:rPr>
          <w:rFonts w:eastAsia="Times New Roman" w:cstheme="minorHAnsi"/>
          <w:color w:val="000000"/>
          <w:sz w:val="24"/>
          <w:szCs w:val="24"/>
        </w:rPr>
        <w:t xml:space="preserve"> was present at the dawn of the modern Israeli wine industry. For many years Carignan’s ability to give high yields was abused and it was only used to make Kiddush wines, grape juice or for cheap blends. Now there is a Carignan revival. There a few old vine Carignan vineyards producing quality wines with very low yields, which is proving of great interest to the wine connoisseur. The fact that it was here from the very beginning and that no other country in the New World is identified with it (yet), makes it a very serious candidate to be the variety most associated with Israel.</w:t>
      </w:r>
      <w:r w:rsidR="00781772">
        <w:rPr>
          <w:rFonts w:eastAsia="Times New Roman" w:cstheme="minorHAnsi"/>
          <w:color w:val="000000"/>
          <w:sz w:val="24"/>
          <w:szCs w:val="24"/>
        </w:rPr>
        <w:t xml:space="preserve"> The best are produced by the likes of </w:t>
      </w:r>
      <w:proofErr w:type="spellStart"/>
      <w:r w:rsidR="00781772">
        <w:rPr>
          <w:rFonts w:eastAsia="Times New Roman" w:cstheme="minorHAnsi"/>
          <w:color w:val="000000"/>
          <w:sz w:val="24"/>
          <w:szCs w:val="24"/>
        </w:rPr>
        <w:t>Vitkin</w:t>
      </w:r>
      <w:proofErr w:type="spellEnd"/>
      <w:r w:rsidR="00781772">
        <w:rPr>
          <w:rFonts w:eastAsia="Times New Roman" w:cstheme="minorHAnsi"/>
          <w:color w:val="000000"/>
          <w:sz w:val="24"/>
          <w:szCs w:val="24"/>
        </w:rPr>
        <w:t xml:space="preserve"> and </w:t>
      </w:r>
      <w:proofErr w:type="spellStart"/>
      <w:r w:rsidR="00781772">
        <w:rPr>
          <w:rFonts w:eastAsia="Times New Roman" w:cstheme="minorHAnsi"/>
          <w:color w:val="000000"/>
          <w:sz w:val="24"/>
          <w:szCs w:val="24"/>
        </w:rPr>
        <w:t>Recanati</w:t>
      </w:r>
      <w:proofErr w:type="spellEnd"/>
      <w:r w:rsidR="00781772">
        <w:rPr>
          <w:rFonts w:eastAsia="Times New Roman" w:cstheme="minorHAnsi"/>
          <w:color w:val="000000"/>
          <w:sz w:val="24"/>
          <w:szCs w:val="24"/>
        </w:rPr>
        <w:t>.</w:t>
      </w:r>
    </w:p>
    <w:p w14:paraId="166CC695" w14:textId="77777777" w:rsidR="00B404AE" w:rsidRPr="00EB6652" w:rsidRDefault="00B404AE" w:rsidP="00B404AE">
      <w:pPr>
        <w:spacing w:after="0" w:line="240" w:lineRule="auto"/>
        <w:textAlignment w:val="baseline"/>
        <w:rPr>
          <w:rFonts w:eastAsia="Times New Roman" w:cstheme="minorHAnsi"/>
          <w:color w:val="000000"/>
          <w:sz w:val="24"/>
          <w:szCs w:val="24"/>
        </w:rPr>
      </w:pPr>
    </w:p>
    <w:p w14:paraId="660B04E3" w14:textId="33D07549" w:rsidR="00B404AE" w:rsidRDefault="000F5CBA" w:rsidP="00B404AE">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The next candidate is Petite </w:t>
      </w:r>
      <w:proofErr w:type="spellStart"/>
      <w:r w:rsidRPr="00EB6652">
        <w:rPr>
          <w:rFonts w:eastAsia="Times New Roman" w:cstheme="minorHAnsi"/>
          <w:color w:val="000000"/>
          <w:sz w:val="24"/>
          <w:szCs w:val="24"/>
        </w:rPr>
        <w:t>Sirah</w:t>
      </w:r>
      <w:proofErr w:type="spellEnd"/>
      <w:r w:rsidRPr="00EB6652">
        <w:rPr>
          <w:rFonts w:eastAsia="Times New Roman" w:cstheme="minorHAnsi"/>
          <w:color w:val="000000"/>
          <w:sz w:val="24"/>
          <w:szCs w:val="24"/>
        </w:rPr>
        <w:t xml:space="preserve">, which has not been here for so many years (introduced in the 1970’s) and compared to Carignan, is a relatively new immigrant. Also this variety enjoys Israel’s hot Mediterranean climate. In contrast to Carignan, which is heavily planted in France &amp; Spain, it is present in California and Australia, but is not heavily planted anywhere. Although its origin is France, </w:t>
      </w:r>
      <w:r w:rsidR="00E0776B">
        <w:rPr>
          <w:rFonts w:eastAsia="Times New Roman" w:cstheme="minorHAnsi"/>
          <w:color w:val="000000"/>
          <w:sz w:val="24"/>
          <w:szCs w:val="24"/>
        </w:rPr>
        <w:t>the number of Carignan vineyards there has been in steep decline</w:t>
      </w:r>
      <w:r w:rsidRPr="00EB6652">
        <w:rPr>
          <w:rFonts w:eastAsia="Times New Roman" w:cstheme="minorHAnsi"/>
          <w:color w:val="000000"/>
          <w:sz w:val="24"/>
          <w:szCs w:val="24"/>
        </w:rPr>
        <w:t xml:space="preserve">. However in Israel some old vine, low yield vineyards are now producing some very good wines. </w:t>
      </w:r>
      <w:r w:rsidR="00781772">
        <w:rPr>
          <w:rFonts w:eastAsia="Times New Roman" w:cstheme="minorHAnsi"/>
          <w:color w:val="000000"/>
          <w:sz w:val="24"/>
          <w:szCs w:val="24"/>
        </w:rPr>
        <w:t xml:space="preserve">Those made by </w:t>
      </w:r>
      <w:proofErr w:type="spellStart"/>
      <w:r w:rsidR="00781772">
        <w:rPr>
          <w:rFonts w:eastAsia="Times New Roman" w:cstheme="minorHAnsi"/>
          <w:color w:val="000000"/>
          <w:sz w:val="24"/>
          <w:szCs w:val="24"/>
        </w:rPr>
        <w:t>Vitkin</w:t>
      </w:r>
      <w:proofErr w:type="spellEnd"/>
      <w:r w:rsidR="00781772">
        <w:rPr>
          <w:rFonts w:eastAsia="Times New Roman" w:cstheme="minorHAnsi"/>
          <w:color w:val="000000"/>
          <w:sz w:val="24"/>
          <w:szCs w:val="24"/>
        </w:rPr>
        <w:t xml:space="preserve">, </w:t>
      </w:r>
      <w:proofErr w:type="spellStart"/>
      <w:r w:rsidR="00781772">
        <w:rPr>
          <w:rFonts w:eastAsia="Times New Roman" w:cstheme="minorHAnsi"/>
          <w:color w:val="000000"/>
          <w:sz w:val="24"/>
          <w:szCs w:val="24"/>
        </w:rPr>
        <w:t>Recanati</w:t>
      </w:r>
      <w:proofErr w:type="spellEnd"/>
      <w:r w:rsidR="00781772">
        <w:rPr>
          <w:rFonts w:eastAsia="Times New Roman" w:cstheme="minorHAnsi"/>
          <w:color w:val="000000"/>
          <w:sz w:val="24"/>
          <w:szCs w:val="24"/>
        </w:rPr>
        <w:t xml:space="preserve">, Dalton, </w:t>
      </w:r>
      <w:r w:rsidR="00E0776B">
        <w:rPr>
          <w:rFonts w:eastAsia="Times New Roman" w:cstheme="minorHAnsi"/>
          <w:color w:val="000000"/>
          <w:sz w:val="24"/>
          <w:szCs w:val="24"/>
        </w:rPr>
        <w:t xml:space="preserve">Carmel, </w:t>
      </w:r>
      <w:proofErr w:type="spellStart"/>
      <w:r w:rsidR="00781772">
        <w:rPr>
          <w:rFonts w:eastAsia="Times New Roman" w:cstheme="minorHAnsi"/>
          <w:color w:val="000000"/>
          <w:sz w:val="24"/>
          <w:szCs w:val="24"/>
        </w:rPr>
        <w:t>Lewinsohn</w:t>
      </w:r>
      <w:proofErr w:type="spellEnd"/>
      <w:r w:rsidR="00781772">
        <w:rPr>
          <w:rFonts w:eastAsia="Times New Roman" w:cstheme="minorHAnsi"/>
          <w:color w:val="000000"/>
          <w:sz w:val="24"/>
          <w:szCs w:val="24"/>
        </w:rPr>
        <w:t xml:space="preserve"> and Sea Horse are </w:t>
      </w:r>
      <w:r w:rsidR="00E0776B">
        <w:rPr>
          <w:rFonts w:eastAsia="Times New Roman" w:cstheme="minorHAnsi"/>
          <w:color w:val="000000"/>
          <w:sz w:val="24"/>
          <w:szCs w:val="24"/>
        </w:rPr>
        <w:t xml:space="preserve">particularly </w:t>
      </w:r>
      <w:r w:rsidR="00781772">
        <w:rPr>
          <w:rFonts w:eastAsia="Times New Roman" w:cstheme="minorHAnsi"/>
          <w:color w:val="000000"/>
          <w:sz w:val="24"/>
          <w:szCs w:val="24"/>
        </w:rPr>
        <w:t>good.</w:t>
      </w:r>
    </w:p>
    <w:p w14:paraId="4FC77299" w14:textId="77777777" w:rsidR="00781772" w:rsidRDefault="00781772" w:rsidP="00B404AE">
      <w:pPr>
        <w:spacing w:after="0" w:line="240" w:lineRule="auto"/>
        <w:textAlignment w:val="baseline"/>
        <w:rPr>
          <w:rFonts w:eastAsia="Times New Roman" w:cstheme="minorHAnsi"/>
          <w:color w:val="000000"/>
          <w:sz w:val="24"/>
          <w:szCs w:val="24"/>
        </w:rPr>
      </w:pPr>
    </w:p>
    <w:p w14:paraId="31843445" w14:textId="77777777" w:rsidR="00781772" w:rsidRDefault="00781772" w:rsidP="0062304F">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Petit Verdot is now the fifth most planted variety in Israel. </w:t>
      </w:r>
      <w:r w:rsidR="0062304F">
        <w:rPr>
          <w:rFonts w:eastAsia="Times New Roman" w:cstheme="minorHAnsi"/>
          <w:color w:val="000000"/>
          <w:sz w:val="24"/>
          <w:szCs w:val="24"/>
        </w:rPr>
        <w:t xml:space="preserve">It is most known in Bordeaux, where it became the rarely used fifth variety, because of its </w:t>
      </w:r>
      <w:proofErr w:type="spellStart"/>
      <w:r w:rsidR="0062304F">
        <w:rPr>
          <w:rFonts w:eastAsia="Times New Roman" w:cstheme="minorHAnsi"/>
          <w:color w:val="000000"/>
          <w:sz w:val="24"/>
          <w:szCs w:val="24"/>
        </w:rPr>
        <w:t>inhability</w:t>
      </w:r>
      <w:proofErr w:type="spellEnd"/>
      <w:r w:rsidR="0062304F">
        <w:rPr>
          <w:rFonts w:eastAsia="Times New Roman" w:cstheme="minorHAnsi"/>
          <w:color w:val="000000"/>
          <w:sz w:val="24"/>
          <w:szCs w:val="24"/>
        </w:rPr>
        <w:t xml:space="preserve"> to ripen sufficiently. </w:t>
      </w:r>
      <w:r>
        <w:rPr>
          <w:rFonts w:eastAsia="Times New Roman" w:cstheme="minorHAnsi"/>
          <w:color w:val="000000"/>
          <w:sz w:val="24"/>
          <w:szCs w:val="24"/>
        </w:rPr>
        <w:t xml:space="preserve">It ripens well in the hot climate </w:t>
      </w:r>
      <w:r w:rsidR="0062304F">
        <w:rPr>
          <w:rFonts w:eastAsia="Times New Roman" w:cstheme="minorHAnsi"/>
          <w:color w:val="000000"/>
          <w:sz w:val="24"/>
          <w:szCs w:val="24"/>
        </w:rPr>
        <w:t xml:space="preserve">in Israel </w:t>
      </w:r>
      <w:r>
        <w:rPr>
          <w:rFonts w:eastAsia="Times New Roman" w:cstheme="minorHAnsi"/>
          <w:color w:val="000000"/>
          <w:sz w:val="24"/>
          <w:szCs w:val="24"/>
        </w:rPr>
        <w:t xml:space="preserve">and is a </w:t>
      </w:r>
      <w:r w:rsidR="0062304F">
        <w:rPr>
          <w:rFonts w:eastAsia="Times New Roman" w:cstheme="minorHAnsi"/>
          <w:color w:val="000000"/>
          <w:sz w:val="24"/>
          <w:szCs w:val="24"/>
        </w:rPr>
        <w:t xml:space="preserve">very </w:t>
      </w:r>
      <w:r>
        <w:rPr>
          <w:rFonts w:eastAsia="Times New Roman" w:cstheme="minorHAnsi"/>
          <w:color w:val="000000"/>
          <w:sz w:val="24"/>
          <w:szCs w:val="24"/>
        </w:rPr>
        <w:t>popular blending grape</w:t>
      </w:r>
      <w:r w:rsidR="0062304F">
        <w:rPr>
          <w:rFonts w:eastAsia="Times New Roman" w:cstheme="minorHAnsi"/>
          <w:color w:val="000000"/>
          <w:sz w:val="24"/>
          <w:szCs w:val="24"/>
        </w:rPr>
        <w:t xml:space="preserve"> here</w:t>
      </w:r>
      <w:r>
        <w:rPr>
          <w:rFonts w:eastAsia="Times New Roman" w:cstheme="minorHAnsi"/>
          <w:color w:val="000000"/>
          <w:sz w:val="24"/>
          <w:szCs w:val="24"/>
        </w:rPr>
        <w:t xml:space="preserve">. Many of the leading </w:t>
      </w:r>
      <w:r w:rsidR="00187C23">
        <w:rPr>
          <w:rFonts w:eastAsia="Times New Roman" w:cstheme="minorHAnsi"/>
          <w:color w:val="000000"/>
          <w:sz w:val="24"/>
          <w:szCs w:val="24"/>
        </w:rPr>
        <w:t xml:space="preserve">Israeli </w:t>
      </w:r>
      <w:r>
        <w:rPr>
          <w:rFonts w:eastAsia="Times New Roman" w:cstheme="minorHAnsi"/>
          <w:color w:val="000000"/>
          <w:sz w:val="24"/>
          <w:szCs w:val="24"/>
        </w:rPr>
        <w:t xml:space="preserve">Bordeaux style wines use more Petit Verdot than Merlot in the blend. There are also some unique, highly characterful varietal Petit </w:t>
      </w:r>
      <w:proofErr w:type="spellStart"/>
      <w:r>
        <w:rPr>
          <w:rFonts w:eastAsia="Times New Roman" w:cstheme="minorHAnsi"/>
          <w:color w:val="000000"/>
          <w:sz w:val="24"/>
          <w:szCs w:val="24"/>
        </w:rPr>
        <w:t>Verdots</w:t>
      </w:r>
      <w:proofErr w:type="spellEnd"/>
      <w:r>
        <w:rPr>
          <w:rFonts w:eastAsia="Times New Roman" w:cstheme="minorHAnsi"/>
          <w:color w:val="000000"/>
          <w:sz w:val="24"/>
          <w:szCs w:val="24"/>
        </w:rPr>
        <w:t xml:space="preserve">, for example those produced by </w:t>
      </w:r>
      <w:proofErr w:type="spellStart"/>
      <w:r>
        <w:rPr>
          <w:rFonts w:eastAsia="Times New Roman" w:cstheme="minorHAnsi"/>
          <w:color w:val="000000"/>
          <w:sz w:val="24"/>
          <w:szCs w:val="24"/>
        </w:rPr>
        <w:t>Yarden</w:t>
      </w:r>
      <w:proofErr w:type="spellEnd"/>
      <w:r>
        <w:rPr>
          <w:rFonts w:eastAsia="Times New Roman" w:cstheme="minorHAnsi"/>
          <w:color w:val="000000"/>
          <w:sz w:val="24"/>
          <w:szCs w:val="24"/>
        </w:rPr>
        <w:t xml:space="preserve"> and </w:t>
      </w:r>
      <w:proofErr w:type="spellStart"/>
      <w:r>
        <w:rPr>
          <w:rFonts w:eastAsia="Times New Roman" w:cstheme="minorHAnsi"/>
          <w:color w:val="000000"/>
          <w:sz w:val="24"/>
          <w:szCs w:val="24"/>
        </w:rPr>
        <w:t>Yatir</w:t>
      </w:r>
      <w:proofErr w:type="spellEnd"/>
      <w:r>
        <w:rPr>
          <w:rFonts w:eastAsia="Times New Roman" w:cstheme="minorHAnsi"/>
          <w:color w:val="000000"/>
          <w:sz w:val="24"/>
          <w:szCs w:val="24"/>
        </w:rPr>
        <w:t>. This is a variety with a growing profile in Israel</w:t>
      </w:r>
      <w:r w:rsidR="0062304F">
        <w:rPr>
          <w:rFonts w:eastAsia="Times New Roman" w:cstheme="minorHAnsi"/>
          <w:color w:val="000000"/>
          <w:sz w:val="24"/>
          <w:szCs w:val="24"/>
        </w:rPr>
        <w:t xml:space="preserve">, which </w:t>
      </w:r>
      <w:r>
        <w:rPr>
          <w:rFonts w:eastAsia="Times New Roman" w:cstheme="minorHAnsi"/>
          <w:color w:val="000000"/>
          <w:sz w:val="24"/>
          <w:szCs w:val="24"/>
        </w:rPr>
        <w:t>does not seem to feature strongly in any other region</w:t>
      </w:r>
      <w:r w:rsidR="00187C23">
        <w:rPr>
          <w:rFonts w:eastAsia="Times New Roman" w:cstheme="minorHAnsi"/>
          <w:color w:val="000000"/>
          <w:sz w:val="24"/>
          <w:szCs w:val="24"/>
        </w:rPr>
        <w:t xml:space="preserve"> or wine producing countries</w:t>
      </w:r>
      <w:r>
        <w:rPr>
          <w:rFonts w:eastAsia="Times New Roman" w:cstheme="minorHAnsi"/>
          <w:color w:val="000000"/>
          <w:sz w:val="24"/>
          <w:szCs w:val="24"/>
        </w:rPr>
        <w:t xml:space="preserve">. </w:t>
      </w:r>
    </w:p>
    <w:p w14:paraId="37D608FE" w14:textId="77777777" w:rsidR="001A6A67" w:rsidRDefault="001A6A67" w:rsidP="0062304F">
      <w:pPr>
        <w:spacing w:after="0" w:line="240" w:lineRule="auto"/>
        <w:textAlignment w:val="baseline"/>
        <w:rPr>
          <w:rFonts w:eastAsia="Times New Roman" w:cstheme="minorHAnsi"/>
          <w:color w:val="000000"/>
          <w:sz w:val="24"/>
          <w:szCs w:val="24"/>
        </w:rPr>
      </w:pPr>
    </w:p>
    <w:p w14:paraId="2923CE85" w14:textId="77777777" w:rsidR="006919BA" w:rsidRDefault="001A6A67" w:rsidP="001A6A67">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Argaman first came to light in the mid 1990’s, when Carmel’s Valley Argaman won a medal in international competition. Segal Wines adopted it, planted it in quality</w:t>
      </w:r>
    </w:p>
    <w:p w14:paraId="5DB67A6A" w14:textId="77777777" w:rsidR="001A6A67" w:rsidRDefault="001A6A67" w:rsidP="006919BA">
      <w:pPr>
        <w:spacing w:after="0" w:line="240" w:lineRule="auto"/>
        <w:textAlignment w:val="baseline"/>
        <w:rPr>
          <w:rFonts w:eastAsia="Times New Roman" w:cstheme="minorHAnsi"/>
          <w:color w:val="000000"/>
          <w:sz w:val="24"/>
          <w:szCs w:val="24"/>
        </w:rPr>
      </w:pPr>
    </w:p>
    <w:p w14:paraId="3C8313E4" w14:textId="77777777" w:rsidR="001A6A67" w:rsidRDefault="001A6A67" w:rsidP="001A6A67">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3C7856CA" wp14:editId="6FA64564">
            <wp:extent cx="494364" cy="516835"/>
            <wp:effectExtent l="0" t="0" r="1270" b="0"/>
            <wp:docPr id="8"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0B9EF470" w14:textId="77777777" w:rsidR="001A6A67" w:rsidRPr="001A6A67" w:rsidRDefault="001A6A67" w:rsidP="001A6A67">
      <w:pPr>
        <w:spacing w:after="0" w:line="240" w:lineRule="auto"/>
        <w:jc w:val="center"/>
        <w:textAlignment w:val="baseline"/>
        <w:rPr>
          <w:rFonts w:eastAsia="Times New Roman" w:cstheme="minorHAnsi"/>
          <w:color w:val="000000"/>
          <w:sz w:val="18"/>
          <w:szCs w:val="18"/>
        </w:rPr>
      </w:pPr>
      <w:r w:rsidRPr="001A6A67">
        <w:rPr>
          <w:rFonts w:eastAsia="Times New Roman" w:cstheme="minorHAnsi"/>
          <w:color w:val="000000"/>
          <w:sz w:val="18"/>
          <w:szCs w:val="18"/>
        </w:rPr>
        <w:t>w</w:t>
      </w:r>
      <w:r w:rsidRPr="00665ECB">
        <w:rPr>
          <w:rFonts w:eastAsia="Times New Roman" w:cstheme="minorHAnsi"/>
          <w:b/>
          <w:bCs/>
          <w:color w:val="000000"/>
          <w:sz w:val="18"/>
          <w:szCs w:val="18"/>
        </w:rPr>
        <w:t>ww.adammontefiore.com</w:t>
      </w:r>
    </w:p>
    <w:p w14:paraId="0C59B66E" w14:textId="77777777" w:rsidR="00E0776B" w:rsidRDefault="00E0776B" w:rsidP="003427FF">
      <w:pPr>
        <w:spacing w:after="0" w:line="240" w:lineRule="auto"/>
        <w:textAlignment w:val="baseline"/>
        <w:rPr>
          <w:rFonts w:eastAsia="Times New Roman" w:cstheme="minorHAnsi"/>
          <w:color w:val="000000"/>
          <w:sz w:val="24"/>
          <w:szCs w:val="24"/>
        </w:rPr>
      </w:pPr>
    </w:p>
    <w:p w14:paraId="6C1421A9" w14:textId="16C12FF6" w:rsidR="006919BA" w:rsidRDefault="001A6A67" w:rsidP="003427FF">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lastRenderedPageBreak/>
        <w:t xml:space="preserve">vineyards in the Upper Galilee, and in 2008 the Segal Argaman won a major gold medal in France. </w:t>
      </w:r>
      <w:r w:rsidR="006919BA">
        <w:rPr>
          <w:rFonts w:eastAsia="Times New Roman" w:cstheme="minorHAnsi"/>
          <w:color w:val="000000"/>
          <w:sz w:val="24"/>
          <w:szCs w:val="24"/>
        </w:rPr>
        <w:t xml:space="preserve">Today some wineries like 1848 Winery, </w:t>
      </w:r>
      <w:proofErr w:type="spellStart"/>
      <w:r w:rsidR="006919BA">
        <w:rPr>
          <w:rFonts w:eastAsia="Times New Roman" w:cstheme="minorHAnsi"/>
          <w:color w:val="000000"/>
          <w:sz w:val="24"/>
          <w:szCs w:val="24"/>
        </w:rPr>
        <w:t>Barkan</w:t>
      </w:r>
      <w:proofErr w:type="spellEnd"/>
      <w:r w:rsidR="006919BA">
        <w:rPr>
          <w:rFonts w:eastAsia="Times New Roman" w:cstheme="minorHAnsi"/>
          <w:color w:val="000000"/>
          <w:sz w:val="24"/>
          <w:szCs w:val="24"/>
        </w:rPr>
        <w:t xml:space="preserve">, Feldstein </w:t>
      </w:r>
      <w:r w:rsidR="00781772">
        <w:rPr>
          <w:rFonts w:eastAsia="Times New Roman" w:cstheme="minorHAnsi"/>
          <w:color w:val="000000"/>
          <w:sz w:val="24"/>
          <w:szCs w:val="24"/>
        </w:rPr>
        <w:t>and Jezreel Valley, specialize in Argaman and make award winning wines. No doubt it is a v</w:t>
      </w:r>
      <w:r w:rsidR="00187C23">
        <w:rPr>
          <w:rFonts w:eastAsia="Times New Roman" w:cstheme="minorHAnsi"/>
          <w:color w:val="000000"/>
          <w:sz w:val="24"/>
          <w:szCs w:val="24"/>
        </w:rPr>
        <w:t>ariety only available in Israel, which can’t be said with confidence about the indigenous Palestinian varieties, that are likely also to have spread to other Levantine countries under the auspices of the Ottoman Empire.</w:t>
      </w:r>
    </w:p>
    <w:p w14:paraId="5B5C3A58" w14:textId="77777777" w:rsidR="00B404AE" w:rsidRDefault="00B404AE" w:rsidP="00B404AE">
      <w:pPr>
        <w:spacing w:after="0" w:line="240" w:lineRule="auto"/>
        <w:textAlignment w:val="baseline"/>
        <w:rPr>
          <w:rFonts w:eastAsia="Times New Roman" w:cstheme="minorHAnsi"/>
          <w:color w:val="000000"/>
          <w:sz w:val="24"/>
          <w:szCs w:val="24"/>
        </w:rPr>
      </w:pPr>
    </w:p>
    <w:p w14:paraId="7C3715CF" w14:textId="01E4D697" w:rsidR="000F5CBA" w:rsidRDefault="000F5CBA" w:rsidP="00B404AE">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 xml:space="preserve">Muscat of Alexandria is another possibility. A Mediterranean variety that is really associated with this region. It has been here since the time of Baron Rothschild and is planted all over the Eastern and Southern Mediterranean. It remains one of the </w:t>
      </w:r>
      <w:r w:rsidR="00E0776B">
        <w:rPr>
          <w:rFonts w:eastAsia="Times New Roman" w:cstheme="minorHAnsi"/>
          <w:color w:val="000000"/>
          <w:sz w:val="24"/>
          <w:szCs w:val="24"/>
        </w:rPr>
        <w:t>more heavily</w:t>
      </w:r>
      <w:r w:rsidRPr="00EB6652">
        <w:rPr>
          <w:rFonts w:eastAsia="Times New Roman" w:cstheme="minorHAnsi"/>
          <w:color w:val="000000"/>
          <w:sz w:val="24"/>
          <w:szCs w:val="24"/>
        </w:rPr>
        <w:t xml:space="preserve"> </w:t>
      </w:r>
      <w:r w:rsidR="00E0776B">
        <w:rPr>
          <w:rFonts w:eastAsia="Times New Roman" w:cstheme="minorHAnsi"/>
          <w:color w:val="000000"/>
          <w:sz w:val="24"/>
          <w:szCs w:val="24"/>
        </w:rPr>
        <w:t xml:space="preserve">planted </w:t>
      </w:r>
      <w:r w:rsidRPr="00EB6652">
        <w:rPr>
          <w:rFonts w:eastAsia="Times New Roman" w:cstheme="minorHAnsi"/>
          <w:color w:val="000000"/>
          <w:sz w:val="24"/>
          <w:szCs w:val="24"/>
        </w:rPr>
        <w:t>white varieties in Israel. However it is mainly us</w:t>
      </w:r>
      <w:r w:rsidR="00B404AE">
        <w:rPr>
          <w:rFonts w:eastAsia="Times New Roman" w:cstheme="minorHAnsi"/>
          <w:color w:val="000000"/>
          <w:sz w:val="24"/>
          <w:szCs w:val="24"/>
        </w:rPr>
        <w:t>ed for sweet, aromatic wines,</w:t>
      </w:r>
      <w:r w:rsidRPr="00EB6652">
        <w:rPr>
          <w:rFonts w:eastAsia="Times New Roman" w:cstheme="minorHAnsi"/>
          <w:color w:val="000000"/>
          <w:sz w:val="24"/>
          <w:szCs w:val="24"/>
        </w:rPr>
        <w:t xml:space="preserve"> </w:t>
      </w:r>
      <w:r w:rsidR="00E0776B">
        <w:rPr>
          <w:rFonts w:eastAsia="Times New Roman" w:cstheme="minorHAnsi"/>
          <w:color w:val="000000"/>
          <w:sz w:val="24"/>
          <w:szCs w:val="24"/>
        </w:rPr>
        <w:t xml:space="preserve">also </w:t>
      </w:r>
      <w:r w:rsidRPr="00EB6652">
        <w:rPr>
          <w:rFonts w:eastAsia="Times New Roman" w:cstheme="minorHAnsi"/>
          <w:color w:val="000000"/>
          <w:sz w:val="24"/>
          <w:szCs w:val="24"/>
        </w:rPr>
        <w:t>for grape juice</w:t>
      </w:r>
      <w:r w:rsidR="00B404AE">
        <w:rPr>
          <w:rFonts w:eastAsia="Times New Roman" w:cstheme="minorHAnsi"/>
          <w:color w:val="000000"/>
          <w:sz w:val="24"/>
          <w:szCs w:val="24"/>
        </w:rPr>
        <w:t>…..and of course, Moscato.</w:t>
      </w:r>
    </w:p>
    <w:p w14:paraId="684CB037" w14:textId="77777777" w:rsidR="00B404AE" w:rsidRPr="00EB6652" w:rsidRDefault="00B404AE" w:rsidP="00B404AE">
      <w:pPr>
        <w:spacing w:after="0" w:line="240" w:lineRule="auto"/>
        <w:textAlignment w:val="baseline"/>
        <w:rPr>
          <w:rFonts w:eastAsia="Times New Roman" w:cstheme="minorHAnsi"/>
          <w:color w:val="000000"/>
          <w:sz w:val="24"/>
          <w:szCs w:val="24"/>
        </w:rPr>
      </w:pPr>
    </w:p>
    <w:p w14:paraId="61111E4C" w14:textId="77777777" w:rsidR="000F5CBA" w:rsidRDefault="000F5CBA" w:rsidP="00B404AE">
      <w:pPr>
        <w:spacing w:after="0" w:line="240" w:lineRule="auto"/>
        <w:textAlignment w:val="baseline"/>
        <w:rPr>
          <w:rFonts w:eastAsia="Times New Roman" w:cstheme="minorHAnsi"/>
          <w:color w:val="000000"/>
          <w:sz w:val="24"/>
          <w:szCs w:val="24"/>
        </w:rPr>
      </w:pPr>
      <w:r w:rsidRPr="00EB6652">
        <w:rPr>
          <w:rFonts w:eastAsia="Times New Roman" w:cstheme="minorHAnsi"/>
          <w:color w:val="000000"/>
          <w:sz w:val="24"/>
          <w:szCs w:val="24"/>
        </w:rPr>
        <w:t>There is also Emerald Riesling. During the 1980’s and 19</w:t>
      </w:r>
      <w:r w:rsidR="00B404AE">
        <w:rPr>
          <w:rFonts w:eastAsia="Times New Roman" w:cstheme="minorHAnsi"/>
          <w:color w:val="000000"/>
          <w:sz w:val="24"/>
          <w:szCs w:val="24"/>
        </w:rPr>
        <w:t>9</w:t>
      </w:r>
      <w:r w:rsidRPr="00EB6652">
        <w:rPr>
          <w:rFonts w:eastAsia="Times New Roman" w:cstheme="minorHAnsi"/>
          <w:color w:val="000000"/>
          <w:sz w:val="24"/>
          <w:szCs w:val="24"/>
        </w:rPr>
        <w:t>0’s Emerald Riesling was the largest selling wine in Israel. It never succeeded in California or anywhere else apart from Israel and is mainly suitable for semi dry wines. Though still a big seller, it has passed its peak as the most popular wine in the country.</w:t>
      </w:r>
      <w:r w:rsidR="00B404AE">
        <w:rPr>
          <w:rFonts w:eastAsia="Times New Roman" w:cstheme="minorHAnsi"/>
          <w:color w:val="000000"/>
          <w:sz w:val="24"/>
          <w:szCs w:val="24"/>
        </w:rPr>
        <w:t xml:space="preserve"> It is now declining fast. Gewurztraminer has replaced it as the popular semi dry wine.</w:t>
      </w:r>
    </w:p>
    <w:p w14:paraId="68C42E29" w14:textId="77777777" w:rsidR="00187C23" w:rsidRDefault="00187C23" w:rsidP="00B404AE">
      <w:pPr>
        <w:spacing w:after="0" w:line="240" w:lineRule="auto"/>
        <w:textAlignment w:val="baseline"/>
        <w:rPr>
          <w:rFonts w:eastAsia="Times New Roman" w:cstheme="minorHAnsi"/>
          <w:color w:val="000000"/>
          <w:sz w:val="24"/>
          <w:szCs w:val="24"/>
        </w:rPr>
      </w:pPr>
    </w:p>
    <w:p w14:paraId="492BD1F5" w14:textId="77777777" w:rsidR="00187C23" w:rsidRDefault="00187C23" w:rsidP="00B404AE">
      <w:pPr>
        <w:spacing w:after="0" w:line="240" w:lineRule="auto"/>
        <w:textAlignment w:val="baseline"/>
        <w:rPr>
          <w:rFonts w:eastAsia="Times New Roman" w:cstheme="minorHAnsi"/>
          <w:color w:val="000000"/>
          <w:sz w:val="24"/>
          <w:szCs w:val="24"/>
        </w:rPr>
      </w:pPr>
      <w:proofErr w:type="spellStart"/>
      <w:r>
        <w:rPr>
          <w:rFonts w:eastAsia="Times New Roman" w:cstheme="minorHAnsi"/>
          <w:color w:val="000000"/>
          <w:sz w:val="24"/>
          <w:szCs w:val="24"/>
        </w:rPr>
        <w:t>Colombard</w:t>
      </w:r>
      <w:proofErr w:type="spellEnd"/>
      <w:r>
        <w:rPr>
          <w:rFonts w:eastAsia="Times New Roman" w:cstheme="minorHAnsi"/>
          <w:color w:val="000000"/>
          <w:sz w:val="24"/>
          <w:szCs w:val="24"/>
        </w:rPr>
        <w:t xml:space="preserve">, known sometimes as French </w:t>
      </w:r>
      <w:proofErr w:type="spellStart"/>
      <w:r>
        <w:rPr>
          <w:rFonts w:eastAsia="Times New Roman" w:cstheme="minorHAnsi"/>
          <w:color w:val="000000"/>
          <w:sz w:val="24"/>
          <w:szCs w:val="24"/>
        </w:rPr>
        <w:t>Colombard</w:t>
      </w:r>
      <w:proofErr w:type="spellEnd"/>
      <w:r>
        <w:rPr>
          <w:rFonts w:eastAsia="Times New Roman" w:cstheme="minorHAnsi"/>
          <w:color w:val="000000"/>
          <w:sz w:val="24"/>
          <w:szCs w:val="24"/>
        </w:rPr>
        <w:t xml:space="preserve"> in Israel, is highly planted and largely hidden in blends and grape juice. However more and more wineries are appreciating the variety’s suitability for Israel. It has a flowery aroma, great acidity and has the ability to make good value, fresh whites.</w:t>
      </w:r>
    </w:p>
    <w:p w14:paraId="31226F88" w14:textId="77777777" w:rsidR="00814739" w:rsidRDefault="00814739" w:rsidP="00B404AE">
      <w:pPr>
        <w:spacing w:after="0" w:line="240" w:lineRule="auto"/>
        <w:textAlignment w:val="baseline"/>
        <w:rPr>
          <w:rFonts w:eastAsia="Times New Roman" w:cstheme="minorHAnsi"/>
          <w:color w:val="000000"/>
          <w:sz w:val="24"/>
          <w:szCs w:val="24"/>
        </w:rPr>
      </w:pPr>
    </w:p>
    <w:p w14:paraId="111D91D8" w14:textId="77777777" w:rsidR="00814739" w:rsidRDefault="00814739" w:rsidP="00B404AE">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The indigenous varieties are of great interest. They have been around a long time, however to paraphrase the world’s number one wine writer and critic, Jancis Robinson MW: “one should not confuse interest with quality.” Certainly though, it is important the research and experimentation continues. Who knows where it will lead?</w:t>
      </w:r>
    </w:p>
    <w:p w14:paraId="3670D25A" w14:textId="77777777" w:rsidR="00B404AE" w:rsidRPr="00EB6652" w:rsidRDefault="00B404AE" w:rsidP="00B404AE">
      <w:pPr>
        <w:spacing w:after="0" w:line="240" w:lineRule="auto"/>
        <w:textAlignment w:val="baseline"/>
        <w:rPr>
          <w:rFonts w:eastAsia="Times New Roman" w:cstheme="minorHAnsi"/>
          <w:color w:val="000000"/>
          <w:sz w:val="24"/>
          <w:szCs w:val="24"/>
        </w:rPr>
      </w:pPr>
    </w:p>
    <w:p w14:paraId="21429A18" w14:textId="77777777" w:rsidR="000F5CBA" w:rsidRDefault="000F5CBA" w:rsidP="003427FF">
      <w:pPr>
        <w:spacing w:after="0" w:line="240" w:lineRule="auto"/>
        <w:textAlignment w:val="baseline"/>
        <w:rPr>
          <w:rFonts w:eastAsia="Times New Roman" w:cstheme="minorHAnsi"/>
          <w:color w:val="000000"/>
          <w:sz w:val="24"/>
          <w:szCs w:val="24"/>
        </w:rPr>
      </w:pPr>
      <w:r w:rsidRPr="00EB6652">
        <w:rPr>
          <w:rFonts w:eastAsia="Times New Roman" w:cstheme="minorHAnsi"/>
          <w:b/>
          <w:bCs/>
          <w:color w:val="000000"/>
          <w:sz w:val="24"/>
          <w:szCs w:val="24"/>
          <w:bdr w:val="none" w:sz="0" w:space="0" w:color="auto" w:frame="1"/>
        </w:rPr>
        <w:t> And the Winner Is…</w:t>
      </w:r>
      <w:r w:rsidR="00CC1ECB">
        <w:rPr>
          <w:rFonts w:eastAsia="Times New Roman" w:cstheme="minorHAnsi"/>
          <w:b/>
          <w:bCs/>
          <w:color w:val="000000"/>
          <w:sz w:val="24"/>
          <w:szCs w:val="24"/>
          <w:bdr w:val="none" w:sz="0" w:space="0" w:color="auto" w:frame="1"/>
        </w:rPr>
        <w:t>……</w:t>
      </w:r>
      <w:r w:rsidRPr="00EB6652">
        <w:rPr>
          <w:rFonts w:eastAsia="Times New Roman" w:cstheme="minorHAnsi"/>
          <w:color w:val="000000"/>
          <w:sz w:val="24"/>
          <w:szCs w:val="24"/>
        </w:rPr>
        <w:t>We should not try and predict the future. These are still early days in the development of high quality Israeli wines. I predict the classic red varieties, Cabernet, Merlot &amp; Shiraz, will continue to be planted at the expense of the older varieties. The planting areas will continue to move north and to the higher altitude, cooler climate areas.</w:t>
      </w:r>
      <w:r w:rsidR="003427FF">
        <w:rPr>
          <w:rFonts w:eastAsia="Times New Roman" w:cstheme="minorHAnsi"/>
          <w:color w:val="000000"/>
          <w:sz w:val="24"/>
          <w:szCs w:val="24"/>
        </w:rPr>
        <w:t xml:space="preserve"> </w:t>
      </w:r>
      <w:r w:rsidRPr="00EB6652">
        <w:rPr>
          <w:rFonts w:eastAsia="Times New Roman" w:cstheme="minorHAnsi"/>
          <w:color w:val="000000"/>
          <w:sz w:val="24"/>
          <w:szCs w:val="24"/>
        </w:rPr>
        <w:t>The Israel wineries will continue experimenting with different varieties in different microclimates. The quality revolution will continue and sometime in the next 160 years we will become wiser as to what has become the variety most associated with Israel.</w:t>
      </w:r>
    </w:p>
    <w:p w14:paraId="131E4491" w14:textId="77777777" w:rsidR="001A6A67" w:rsidRDefault="001A6A67" w:rsidP="000F5CBA">
      <w:pPr>
        <w:spacing w:after="0" w:line="240" w:lineRule="auto"/>
        <w:textAlignment w:val="baseline"/>
        <w:rPr>
          <w:rFonts w:eastAsia="Times New Roman" w:cstheme="minorHAnsi"/>
          <w:color w:val="000000"/>
          <w:sz w:val="24"/>
          <w:szCs w:val="24"/>
        </w:rPr>
      </w:pPr>
    </w:p>
    <w:p w14:paraId="0B392AD9" w14:textId="77777777" w:rsidR="001A6A67" w:rsidRDefault="001A6A67" w:rsidP="004E42C6">
      <w:pPr>
        <w:spacing w:after="0" w:line="240" w:lineRule="auto"/>
        <w:jc w:val="center"/>
        <w:textAlignment w:val="baseline"/>
        <w:rPr>
          <w:rFonts w:eastAsia="Times New Roman" w:cstheme="minorHAnsi"/>
          <w:color w:val="000000"/>
          <w:sz w:val="24"/>
          <w:szCs w:val="24"/>
        </w:rPr>
      </w:pPr>
      <w:r w:rsidRPr="007258E9">
        <w:rPr>
          <w:rFonts w:eastAsia="Times New Roman" w:cstheme="minorHAnsi"/>
          <w:i/>
          <w:iCs/>
          <w:noProof/>
          <w:color w:val="000000"/>
          <w:sz w:val="24"/>
          <w:szCs w:val="24"/>
        </w:rPr>
        <w:drawing>
          <wp:inline distT="0" distB="0" distL="0" distR="0" wp14:anchorId="58C10E81" wp14:editId="01564A67">
            <wp:extent cx="494364" cy="516835"/>
            <wp:effectExtent l="0" t="0" r="1270" b="0"/>
            <wp:docPr id="9" name="Picture 2" descr="C:\Users\home\Documents\Adam RLZ\ASM (5)\Card FINEL_SEM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2" descr="C:\Users\home\Documents\Adam RLZ\ASM (5)\Card FINEL_SEME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55" cy="517244"/>
                    </a:xfrm>
                    <a:prstGeom prst="rect">
                      <a:avLst/>
                    </a:prstGeom>
                    <a:solidFill>
                      <a:schemeClr val="bg1"/>
                    </a:solidFill>
                    <a:ln>
                      <a:noFill/>
                    </a:ln>
                  </pic:spPr>
                </pic:pic>
              </a:graphicData>
            </a:graphic>
          </wp:inline>
        </w:drawing>
      </w:r>
    </w:p>
    <w:p w14:paraId="2B2D74D7" w14:textId="77777777" w:rsidR="00B404AE" w:rsidRPr="00665ECB" w:rsidRDefault="00000000" w:rsidP="004E42C6">
      <w:pPr>
        <w:spacing w:after="0" w:line="240" w:lineRule="auto"/>
        <w:jc w:val="center"/>
        <w:textAlignment w:val="baseline"/>
        <w:rPr>
          <w:rStyle w:val="Hyperlink"/>
          <w:rFonts w:eastAsia="Times New Roman" w:cstheme="minorHAnsi"/>
          <w:b/>
          <w:bCs/>
          <w:sz w:val="18"/>
          <w:szCs w:val="18"/>
        </w:rPr>
      </w:pPr>
      <w:hyperlink r:id="rId7" w:history="1">
        <w:r w:rsidR="004E42C6" w:rsidRPr="00665ECB">
          <w:rPr>
            <w:rStyle w:val="Hyperlink"/>
            <w:rFonts w:eastAsia="Times New Roman" w:cstheme="minorHAnsi"/>
            <w:b/>
            <w:bCs/>
            <w:sz w:val="18"/>
            <w:szCs w:val="18"/>
          </w:rPr>
          <w:t>www.adammontefiore.com</w:t>
        </w:r>
      </w:hyperlink>
    </w:p>
    <w:p w14:paraId="09E823D1" w14:textId="77777777" w:rsidR="003427FF" w:rsidRDefault="003427FF" w:rsidP="004E42C6">
      <w:pPr>
        <w:spacing w:after="0" w:line="240" w:lineRule="auto"/>
        <w:jc w:val="center"/>
        <w:textAlignment w:val="baseline"/>
        <w:rPr>
          <w:rFonts w:eastAsia="Times New Roman" w:cstheme="minorHAnsi"/>
          <w:color w:val="000000"/>
          <w:sz w:val="18"/>
          <w:szCs w:val="18"/>
        </w:rPr>
      </w:pPr>
    </w:p>
    <w:p w14:paraId="29B2B5E2" w14:textId="77777777" w:rsidR="000F5CBA" w:rsidRPr="003427FF" w:rsidRDefault="000F5CBA" w:rsidP="00B404AE">
      <w:pPr>
        <w:spacing w:after="0" w:line="240" w:lineRule="auto"/>
        <w:textAlignment w:val="baseline"/>
        <w:rPr>
          <w:rFonts w:eastAsia="Times New Roman" w:cstheme="minorHAnsi"/>
          <w:b/>
          <w:bCs/>
          <w:color w:val="000000"/>
          <w:sz w:val="20"/>
          <w:szCs w:val="20"/>
        </w:rPr>
      </w:pPr>
      <w:r w:rsidRPr="003427FF">
        <w:rPr>
          <w:rFonts w:eastAsia="Times New Roman" w:cstheme="minorHAnsi"/>
          <w:b/>
          <w:bCs/>
          <w:i/>
          <w:iCs/>
          <w:color w:val="000000"/>
          <w:sz w:val="20"/>
          <w:szCs w:val="20"/>
          <w:bdr w:val="none" w:sz="0" w:space="0" w:color="auto" w:frame="1"/>
        </w:rPr>
        <w:t xml:space="preserve">By Amos </w:t>
      </w:r>
      <w:proofErr w:type="spellStart"/>
      <w:r w:rsidRPr="003427FF">
        <w:rPr>
          <w:rFonts w:eastAsia="Times New Roman" w:cstheme="minorHAnsi"/>
          <w:b/>
          <w:bCs/>
          <w:i/>
          <w:iCs/>
          <w:color w:val="000000"/>
          <w:sz w:val="20"/>
          <w:szCs w:val="20"/>
          <w:bdr w:val="none" w:sz="0" w:space="0" w:color="auto" w:frame="1"/>
        </w:rPr>
        <w:t>Ravid</w:t>
      </w:r>
      <w:proofErr w:type="spellEnd"/>
      <w:r w:rsidR="00B404AE" w:rsidRPr="003427FF">
        <w:rPr>
          <w:rFonts w:eastAsia="Times New Roman" w:cstheme="minorHAnsi"/>
          <w:b/>
          <w:bCs/>
          <w:i/>
          <w:iCs/>
          <w:color w:val="000000"/>
          <w:sz w:val="20"/>
          <w:szCs w:val="20"/>
          <w:bdr w:val="none" w:sz="0" w:space="0" w:color="auto" w:frame="1"/>
        </w:rPr>
        <w:t>. Updated and translated by Adam Montefiore</w:t>
      </w:r>
    </w:p>
    <w:p w14:paraId="47F87857" w14:textId="77777777" w:rsidR="008029E8" w:rsidRPr="00EB6652" w:rsidRDefault="008029E8">
      <w:pPr>
        <w:rPr>
          <w:rFonts w:cstheme="minorHAnsi"/>
          <w:sz w:val="24"/>
          <w:szCs w:val="24"/>
        </w:rPr>
      </w:pPr>
    </w:p>
    <w:sectPr w:rsidR="008029E8" w:rsidRPr="00EB665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2988" w14:textId="77777777" w:rsidR="00FE46B7" w:rsidRDefault="00FE46B7" w:rsidP="007057A5">
      <w:pPr>
        <w:spacing w:after="0" w:line="240" w:lineRule="auto"/>
      </w:pPr>
      <w:r>
        <w:separator/>
      </w:r>
    </w:p>
  </w:endnote>
  <w:endnote w:type="continuationSeparator" w:id="0">
    <w:p w14:paraId="62762C12" w14:textId="77777777" w:rsidR="00FE46B7" w:rsidRDefault="00FE46B7" w:rsidP="0070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C550" w14:textId="44A30979" w:rsidR="007258E9" w:rsidRDefault="007258E9">
    <w:pPr>
      <w:pStyle w:val="Footer"/>
    </w:pPr>
  </w:p>
  <w:p w14:paraId="05B5558C" w14:textId="77777777" w:rsidR="007057A5" w:rsidRDefault="0070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6634" w14:textId="77777777" w:rsidR="00FE46B7" w:rsidRDefault="00FE46B7" w:rsidP="007057A5">
      <w:pPr>
        <w:spacing w:after="0" w:line="240" w:lineRule="auto"/>
      </w:pPr>
      <w:r>
        <w:separator/>
      </w:r>
    </w:p>
  </w:footnote>
  <w:footnote w:type="continuationSeparator" w:id="0">
    <w:p w14:paraId="647B30BC" w14:textId="77777777" w:rsidR="00FE46B7" w:rsidRDefault="00FE46B7" w:rsidP="0070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67906"/>
      <w:docPartObj>
        <w:docPartGallery w:val="Page Numbers (Top of Page)"/>
        <w:docPartUnique/>
      </w:docPartObj>
    </w:sdtPr>
    <w:sdtEndPr>
      <w:rPr>
        <w:noProof/>
      </w:rPr>
    </w:sdtEndPr>
    <w:sdtContent>
      <w:p w14:paraId="516C4C55" w14:textId="77777777" w:rsidR="001A6A67" w:rsidRDefault="001A6A67">
        <w:pPr>
          <w:pStyle w:val="Header"/>
          <w:jc w:val="center"/>
        </w:pPr>
        <w:r>
          <w:fldChar w:fldCharType="begin"/>
        </w:r>
        <w:r>
          <w:instrText xml:space="preserve"> PAGE   \* MERGEFORMAT </w:instrText>
        </w:r>
        <w:r>
          <w:fldChar w:fldCharType="separate"/>
        </w:r>
        <w:r w:rsidR="00665ECB">
          <w:rPr>
            <w:noProof/>
          </w:rPr>
          <w:t>1</w:t>
        </w:r>
        <w:r>
          <w:rPr>
            <w:noProof/>
          </w:rPr>
          <w:fldChar w:fldCharType="end"/>
        </w:r>
      </w:p>
    </w:sdtContent>
  </w:sdt>
  <w:p w14:paraId="42B9315F" w14:textId="77777777" w:rsidR="001A6A67" w:rsidRDefault="001A6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BA"/>
    <w:rsid w:val="000F022A"/>
    <w:rsid w:val="000F5CBA"/>
    <w:rsid w:val="00187C23"/>
    <w:rsid w:val="001A6A67"/>
    <w:rsid w:val="001E170C"/>
    <w:rsid w:val="00254DD6"/>
    <w:rsid w:val="003427FF"/>
    <w:rsid w:val="003A0DCF"/>
    <w:rsid w:val="004A0CB6"/>
    <w:rsid w:val="004E42C6"/>
    <w:rsid w:val="00546CA9"/>
    <w:rsid w:val="0062304F"/>
    <w:rsid w:val="00625961"/>
    <w:rsid w:val="00652C4D"/>
    <w:rsid w:val="00665ECB"/>
    <w:rsid w:val="006919BA"/>
    <w:rsid w:val="007057A5"/>
    <w:rsid w:val="007258E9"/>
    <w:rsid w:val="0076447A"/>
    <w:rsid w:val="00781772"/>
    <w:rsid w:val="00793D59"/>
    <w:rsid w:val="008029E8"/>
    <w:rsid w:val="00814739"/>
    <w:rsid w:val="00863D9F"/>
    <w:rsid w:val="00984B14"/>
    <w:rsid w:val="009C4089"/>
    <w:rsid w:val="00B404AE"/>
    <w:rsid w:val="00BE6BF0"/>
    <w:rsid w:val="00CC1ECB"/>
    <w:rsid w:val="00D04E4D"/>
    <w:rsid w:val="00D56874"/>
    <w:rsid w:val="00DB6B4D"/>
    <w:rsid w:val="00E0776B"/>
    <w:rsid w:val="00E92192"/>
    <w:rsid w:val="00EB6652"/>
    <w:rsid w:val="00F91EFC"/>
    <w:rsid w:val="00FB4DA8"/>
    <w:rsid w:val="00FE46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F5E3"/>
  <w15:docId w15:val="{37DC4FD0-0B64-466C-9591-3271EA1E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5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F5C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CB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F5CB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F5C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CBA"/>
    <w:rPr>
      <w:b/>
      <w:bCs/>
    </w:rPr>
  </w:style>
  <w:style w:type="character" w:styleId="Emphasis">
    <w:name w:val="Emphasis"/>
    <w:basedOn w:val="DefaultParagraphFont"/>
    <w:uiPriority w:val="20"/>
    <w:qFormat/>
    <w:rsid w:val="000F5CBA"/>
    <w:rPr>
      <w:i/>
      <w:iCs/>
    </w:rPr>
  </w:style>
  <w:style w:type="paragraph" w:styleId="Header">
    <w:name w:val="header"/>
    <w:basedOn w:val="Normal"/>
    <w:link w:val="HeaderChar"/>
    <w:uiPriority w:val="99"/>
    <w:unhideWhenUsed/>
    <w:rsid w:val="00705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7A5"/>
  </w:style>
  <w:style w:type="paragraph" w:styleId="Footer">
    <w:name w:val="footer"/>
    <w:basedOn w:val="Normal"/>
    <w:link w:val="FooterChar"/>
    <w:uiPriority w:val="99"/>
    <w:unhideWhenUsed/>
    <w:rsid w:val="00705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7A5"/>
  </w:style>
  <w:style w:type="paragraph" w:styleId="BalloonText">
    <w:name w:val="Balloon Text"/>
    <w:basedOn w:val="Normal"/>
    <w:link w:val="BalloonTextChar"/>
    <w:uiPriority w:val="99"/>
    <w:semiHidden/>
    <w:unhideWhenUsed/>
    <w:rsid w:val="0072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E9"/>
    <w:rPr>
      <w:rFonts w:ascii="Tahoma" w:hAnsi="Tahoma" w:cs="Tahoma"/>
      <w:sz w:val="16"/>
      <w:szCs w:val="16"/>
    </w:rPr>
  </w:style>
  <w:style w:type="character" w:styleId="Hyperlink">
    <w:name w:val="Hyperlink"/>
    <w:basedOn w:val="DefaultParagraphFont"/>
    <w:uiPriority w:val="99"/>
    <w:unhideWhenUsed/>
    <w:rsid w:val="001A6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17571">
      <w:bodyDiv w:val="1"/>
      <w:marLeft w:val="0"/>
      <w:marRight w:val="0"/>
      <w:marTop w:val="0"/>
      <w:marBottom w:val="0"/>
      <w:divBdr>
        <w:top w:val="none" w:sz="0" w:space="0" w:color="auto"/>
        <w:left w:val="none" w:sz="0" w:space="0" w:color="auto"/>
        <w:bottom w:val="none" w:sz="0" w:space="0" w:color="auto"/>
        <w:right w:val="none" w:sz="0" w:space="0" w:color="auto"/>
      </w:divBdr>
      <w:divsChild>
        <w:div w:id="1139611924">
          <w:marLeft w:val="0"/>
          <w:marRight w:val="0"/>
          <w:marTop w:val="0"/>
          <w:marBottom w:val="0"/>
          <w:divBdr>
            <w:top w:val="none" w:sz="0" w:space="0" w:color="auto"/>
            <w:left w:val="none" w:sz="0" w:space="0" w:color="auto"/>
            <w:bottom w:val="none" w:sz="0" w:space="0" w:color="auto"/>
            <w:right w:val="none" w:sz="0" w:space="0" w:color="auto"/>
          </w:divBdr>
        </w:div>
        <w:div w:id="62661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ammontefi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Montefiore</cp:lastModifiedBy>
  <cp:revision>2</cp:revision>
  <dcterms:created xsi:type="dcterms:W3CDTF">2023-02-27T00:14:00Z</dcterms:created>
  <dcterms:modified xsi:type="dcterms:W3CDTF">2023-02-27T00:14:00Z</dcterms:modified>
</cp:coreProperties>
</file>